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47" w:rsidRDefault="006C1B47" w:rsidP="00704095">
      <w:pPr>
        <w:spacing w:line="240" w:lineRule="auto"/>
        <w:ind w:right="-23"/>
        <w:jc w:val="center"/>
        <w:rPr>
          <w:b/>
          <w:noProof/>
        </w:rPr>
      </w:pPr>
    </w:p>
    <w:p w:rsidR="007B42FB" w:rsidRDefault="006C1B47" w:rsidP="00704095">
      <w:pPr>
        <w:spacing w:line="240" w:lineRule="auto"/>
        <w:ind w:right="-23"/>
        <w:jc w:val="center"/>
        <w:rPr>
          <w:b/>
        </w:rPr>
      </w:pPr>
      <w:r w:rsidRPr="006C1B47">
        <w:rPr>
          <w:b/>
          <w:noProof/>
        </w:rPr>
        <w:drawing>
          <wp:inline distT="0" distB="0" distL="0" distR="0">
            <wp:extent cx="6381750" cy="4419600"/>
            <wp:effectExtent l="0" t="0" r="0" b="0"/>
            <wp:docPr id="1" name="Рисунок 1" descr="C:\Users\VTsedrik\Desktop\2026\РИС_ФЛОТ\бан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sedrik\Desktop\2026\РИС_ФЛОТ\банн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48" b="1221"/>
                    <a:stretch/>
                  </pic:blipFill>
                  <pic:spPr bwMode="auto">
                    <a:xfrm>
                      <a:off x="0" y="0"/>
                      <a:ext cx="6381831" cy="44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11330" w:rsidRDefault="00B11330" w:rsidP="00EA32AA">
      <w:pPr>
        <w:spacing w:line="240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330" w:rsidRDefault="00B11330" w:rsidP="00EA32AA">
      <w:pPr>
        <w:spacing w:line="240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9C5" w:rsidRPr="0085724F" w:rsidRDefault="002D1CC3" w:rsidP="00EA32AA">
      <w:pPr>
        <w:spacing w:line="240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5724F" w:rsidRDefault="00B11330" w:rsidP="00EA32AA">
      <w:pPr>
        <w:spacing w:before="120" w:line="240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634C7">
        <w:rPr>
          <w:rFonts w:ascii="Times New Roman" w:hAnsi="Times New Roman" w:cs="Times New Roman"/>
          <w:b/>
          <w:sz w:val="26"/>
          <w:szCs w:val="26"/>
        </w:rPr>
        <w:t xml:space="preserve">Всероссийском </w:t>
      </w:r>
      <w:r>
        <w:rPr>
          <w:rFonts w:ascii="Times New Roman" w:hAnsi="Times New Roman" w:cs="Times New Roman"/>
          <w:b/>
          <w:sz w:val="26"/>
          <w:szCs w:val="26"/>
        </w:rPr>
        <w:t>конкурсе детского рисунка</w:t>
      </w:r>
      <w:r w:rsidR="005634C7" w:rsidRPr="005634C7">
        <w:rPr>
          <w:rFonts w:ascii="Times New Roman" w:hAnsi="Times New Roman" w:cs="Times New Roman"/>
          <w:b/>
          <w:sz w:val="26"/>
          <w:szCs w:val="26"/>
        </w:rPr>
        <w:t>«Морская слава России»</w:t>
      </w:r>
    </w:p>
    <w:p w:rsidR="00B11330" w:rsidRPr="0085724F" w:rsidRDefault="00B11330" w:rsidP="00EA32AA">
      <w:pPr>
        <w:spacing w:before="120" w:line="240" w:lineRule="auto"/>
        <w:ind w:right="-2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69C5" w:rsidRPr="0085724F" w:rsidRDefault="002D1CC3" w:rsidP="0085724F">
      <w:pPr>
        <w:pStyle w:val="a5"/>
        <w:numPr>
          <w:ilvl w:val="0"/>
          <w:numId w:val="19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 xml:space="preserve">ОБЩИЕ ПОЛОЖЕНИЯ     </w:t>
      </w:r>
      <w:r w:rsidRPr="0085724F">
        <w:rPr>
          <w:rFonts w:ascii="Times New Roman" w:hAnsi="Times New Roman" w:cs="Times New Roman"/>
          <w:b/>
          <w:sz w:val="26"/>
          <w:szCs w:val="26"/>
        </w:rPr>
        <w:tab/>
      </w:r>
    </w:p>
    <w:p w:rsidR="008D69C5" w:rsidRDefault="002D1CC3" w:rsidP="0085724F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организации и условия проведения </w:t>
      </w:r>
      <w:r w:rsidR="005634C7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85724F">
        <w:rPr>
          <w:rFonts w:ascii="Times New Roman" w:hAnsi="Times New Roman" w:cs="Times New Roman"/>
          <w:sz w:val="26"/>
          <w:szCs w:val="26"/>
        </w:rPr>
        <w:t xml:space="preserve">конкурса детского рисунка </w:t>
      </w:r>
      <w:r w:rsidR="005634C7" w:rsidRPr="005634C7">
        <w:rPr>
          <w:rFonts w:ascii="Times New Roman" w:hAnsi="Times New Roman" w:cs="Times New Roman"/>
          <w:b/>
          <w:sz w:val="26"/>
          <w:szCs w:val="26"/>
        </w:rPr>
        <w:t xml:space="preserve">«Морская слава России» </w:t>
      </w:r>
      <w:r w:rsidR="0085724F" w:rsidRPr="0085724F">
        <w:rPr>
          <w:rFonts w:ascii="Times New Roman" w:hAnsi="Times New Roman" w:cs="Times New Roman"/>
          <w:sz w:val="26"/>
          <w:szCs w:val="26"/>
        </w:rPr>
        <w:t xml:space="preserve">в </w:t>
      </w:r>
      <w:r w:rsidRPr="0085724F">
        <w:rPr>
          <w:rFonts w:ascii="Times New Roman" w:hAnsi="Times New Roman" w:cs="Times New Roman"/>
          <w:sz w:val="26"/>
          <w:szCs w:val="26"/>
        </w:rPr>
        <w:t xml:space="preserve">рамках </w:t>
      </w:r>
      <w:r w:rsidR="00B11330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85724F">
        <w:rPr>
          <w:rFonts w:ascii="Times New Roman" w:hAnsi="Times New Roman" w:cs="Times New Roman"/>
          <w:sz w:val="26"/>
          <w:szCs w:val="26"/>
        </w:rPr>
        <w:t xml:space="preserve">праздника «День детей и </w:t>
      </w:r>
      <w:r w:rsidR="00D81294" w:rsidRPr="0085724F">
        <w:rPr>
          <w:rFonts w:ascii="Times New Roman" w:hAnsi="Times New Roman" w:cs="Times New Roman"/>
          <w:sz w:val="26"/>
          <w:szCs w:val="26"/>
        </w:rPr>
        <w:t>родительского счастья» (</w:t>
      </w:r>
      <w:r w:rsidRPr="0085724F">
        <w:rPr>
          <w:rFonts w:ascii="Times New Roman" w:hAnsi="Times New Roman" w:cs="Times New Roman"/>
          <w:sz w:val="26"/>
          <w:szCs w:val="26"/>
        </w:rPr>
        <w:t>отмечается по инициативе Фон</w:t>
      </w:r>
      <w:r w:rsidR="00D81294" w:rsidRPr="0085724F">
        <w:rPr>
          <w:rFonts w:ascii="Times New Roman" w:hAnsi="Times New Roman" w:cs="Times New Roman"/>
          <w:sz w:val="26"/>
          <w:szCs w:val="26"/>
        </w:rPr>
        <w:t>да Андрея Первозванного 1 июня)</w:t>
      </w:r>
      <w:r w:rsidR="005634C7">
        <w:rPr>
          <w:rFonts w:ascii="Times New Roman" w:hAnsi="Times New Roman" w:cs="Times New Roman"/>
          <w:sz w:val="26"/>
          <w:szCs w:val="26"/>
        </w:rPr>
        <w:t xml:space="preserve"> и приуроченного</w:t>
      </w:r>
      <w:r w:rsidR="0051542C">
        <w:rPr>
          <w:rFonts w:ascii="Times New Roman" w:hAnsi="Times New Roman" w:cs="Times New Roman"/>
          <w:sz w:val="26"/>
          <w:szCs w:val="26"/>
        </w:rPr>
        <w:t xml:space="preserve"> </w:t>
      </w:r>
      <w:r w:rsidR="00B11330" w:rsidRPr="00B11330">
        <w:rPr>
          <w:rFonts w:ascii="Times New Roman" w:hAnsi="Times New Roman" w:cs="Times New Roman"/>
          <w:sz w:val="26"/>
          <w:szCs w:val="26"/>
        </w:rPr>
        <w:t xml:space="preserve">к </w:t>
      </w:r>
      <w:r w:rsidR="005634C7">
        <w:rPr>
          <w:rFonts w:ascii="Times New Roman" w:hAnsi="Times New Roman" w:cs="Times New Roman"/>
          <w:sz w:val="26"/>
          <w:szCs w:val="26"/>
        </w:rPr>
        <w:t xml:space="preserve">празднованию </w:t>
      </w:r>
      <w:r w:rsidR="00B11330" w:rsidRPr="00B11330">
        <w:rPr>
          <w:rFonts w:ascii="Times New Roman" w:hAnsi="Times New Roman" w:cs="Times New Roman"/>
          <w:sz w:val="26"/>
          <w:szCs w:val="26"/>
        </w:rPr>
        <w:t>330</w:t>
      </w:r>
      <w:r w:rsidR="00B11330" w:rsidRPr="00B11330">
        <w:rPr>
          <w:rFonts w:ascii="Cambria Math" w:hAnsi="Cambria Math" w:cs="Cambria Math"/>
          <w:sz w:val="26"/>
          <w:szCs w:val="26"/>
        </w:rPr>
        <w:t>‑</w:t>
      </w:r>
      <w:r w:rsidR="00B11330" w:rsidRPr="00B11330">
        <w:rPr>
          <w:rFonts w:ascii="Times New Roman" w:hAnsi="Times New Roman" w:cs="Times New Roman"/>
          <w:sz w:val="26"/>
          <w:szCs w:val="26"/>
        </w:rPr>
        <w:t>лети</w:t>
      </w:r>
      <w:r w:rsidR="00B11330">
        <w:rPr>
          <w:rFonts w:ascii="Times New Roman" w:hAnsi="Times New Roman" w:cs="Times New Roman"/>
          <w:sz w:val="26"/>
          <w:szCs w:val="26"/>
        </w:rPr>
        <w:t>ю</w:t>
      </w:r>
      <w:r w:rsidR="00B11330" w:rsidRPr="00B11330">
        <w:rPr>
          <w:rFonts w:ascii="Times New Roman" w:hAnsi="Times New Roman" w:cs="Times New Roman"/>
          <w:sz w:val="26"/>
          <w:szCs w:val="26"/>
        </w:rPr>
        <w:t xml:space="preserve"> Военно</w:t>
      </w:r>
      <w:r w:rsidR="00B11330" w:rsidRPr="00B11330">
        <w:rPr>
          <w:rFonts w:ascii="Cambria Math" w:hAnsi="Cambria Math" w:cs="Cambria Math"/>
          <w:sz w:val="26"/>
          <w:szCs w:val="26"/>
        </w:rPr>
        <w:t>‑</w:t>
      </w:r>
      <w:r w:rsidR="00B11330" w:rsidRPr="00B11330">
        <w:rPr>
          <w:rFonts w:ascii="Times New Roman" w:hAnsi="Times New Roman" w:cs="Times New Roman"/>
          <w:sz w:val="26"/>
          <w:szCs w:val="26"/>
        </w:rPr>
        <w:t>морского флота России</w:t>
      </w:r>
      <w:r w:rsidR="00676CD2" w:rsidRPr="0085724F">
        <w:rPr>
          <w:rFonts w:ascii="Times New Roman" w:hAnsi="Times New Roman" w:cs="Times New Roman"/>
          <w:sz w:val="26"/>
          <w:szCs w:val="26"/>
        </w:rPr>
        <w:t>.</w:t>
      </w:r>
    </w:p>
    <w:p w:rsidR="006C1B47" w:rsidRPr="0085724F" w:rsidRDefault="006C1B47" w:rsidP="0085724F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>
      <w:pPr>
        <w:spacing w:before="120"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704095" w:rsidRPr="0085724F">
        <w:rPr>
          <w:rFonts w:ascii="Times New Roman" w:hAnsi="Times New Roman" w:cs="Times New Roman"/>
          <w:b/>
          <w:sz w:val="26"/>
          <w:szCs w:val="26"/>
        </w:rPr>
        <w:t>ы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8D69C5" w:rsidRDefault="002D1CC3" w:rsidP="0085724F">
      <w:pPr>
        <w:numPr>
          <w:ilvl w:val="0"/>
          <w:numId w:val="1"/>
        </w:numPr>
        <w:spacing w:before="120" w:after="120" w:line="240" w:lineRule="auto"/>
        <w:ind w:left="708"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Международный общественный фонд содействия духовно-нравственному возрождению современного общества </w:t>
      </w:r>
      <w:hyperlink r:id="rId10">
        <w:r w:rsidRPr="0085724F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«Фонд апостола Андрея Первозванного»</w:t>
        </w:r>
      </w:hyperlink>
      <w:r w:rsidRPr="0085724F">
        <w:rPr>
          <w:rFonts w:ascii="Times New Roman" w:hAnsi="Times New Roman" w:cs="Times New Roman"/>
          <w:sz w:val="26"/>
          <w:szCs w:val="26"/>
        </w:rPr>
        <w:t xml:space="preserve"> (Далее - Фонд Андрея Первозванного)</w:t>
      </w:r>
    </w:p>
    <w:p w:rsidR="00534A19" w:rsidRPr="0085724F" w:rsidRDefault="00534A19" w:rsidP="00534A19">
      <w:pPr>
        <w:numPr>
          <w:ilvl w:val="0"/>
          <w:numId w:val="1"/>
        </w:numPr>
        <w:spacing w:before="120" w:after="120" w:line="240" w:lineRule="auto"/>
        <w:ind w:left="708"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Инициативная группа по строительству Духовно-исторического комплекса в честь святого праведного воина Феодора Ушакова в Левобережном</w:t>
      </w:r>
    </w:p>
    <w:p w:rsidR="00C704FE" w:rsidRDefault="00C704FE" w:rsidP="0085724F">
      <w:pPr>
        <w:spacing w:before="120" w:after="120" w:line="240" w:lineRule="auto"/>
        <w:ind w:right="-23"/>
        <w:rPr>
          <w:rFonts w:ascii="Times New Roman" w:hAnsi="Times New Roman" w:cs="Times New Roman"/>
          <w:b/>
          <w:sz w:val="26"/>
          <w:szCs w:val="26"/>
        </w:rPr>
      </w:pPr>
    </w:p>
    <w:p w:rsidR="008D69C5" w:rsidRPr="0085724F" w:rsidRDefault="002D1CC3" w:rsidP="0085724F">
      <w:pPr>
        <w:spacing w:before="120" w:after="120" w:line="240" w:lineRule="auto"/>
        <w:ind w:right="-23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Партнер</w:t>
      </w:r>
      <w:r w:rsidR="00D81294" w:rsidRPr="0085724F">
        <w:rPr>
          <w:rFonts w:ascii="Times New Roman" w:hAnsi="Times New Roman" w:cs="Times New Roman"/>
          <w:b/>
          <w:sz w:val="26"/>
          <w:szCs w:val="26"/>
        </w:rPr>
        <w:t>ы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8D69C5" w:rsidRDefault="002D1CC3" w:rsidP="0085724F">
      <w:pPr>
        <w:numPr>
          <w:ilvl w:val="0"/>
          <w:numId w:val="17"/>
        </w:num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Акционерное общество </w:t>
      </w:r>
      <w:hyperlink r:id="rId11">
        <w:r w:rsidRPr="0085724F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«Марка»</w:t>
        </w:r>
      </w:hyperlink>
      <w:r w:rsidRPr="0085724F">
        <w:rPr>
          <w:rFonts w:ascii="Times New Roman" w:hAnsi="Times New Roman" w:cs="Times New Roman"/>
          <w:sz w:val="26"/>
          <w:szCs w:val="26"/>
        </w:rPr>
        <w:t xml:space="preserve"> (далее  - АО «Марка»)</w:t>
      </w:r>
    </w:p>
    <w:p w:rsidR="008D69C5" w:rsidRPr="0085724F" w:rsidRDefault="002D1CC3" w:rsidP="0085724F">
      <w:pPr>
        <w:spacing w:before="120"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85724F">
        <w:rPr>
          <w:rFonts w:ascii="Times New Roman" w:hAnsi="Times New Roman" w:cs="Times New Roman"/>
          <w:b/>
          <w:sz w:val="26"/>
          <w:szCs w:val="26"/>
          <w:highlight w:val="white"/>
        </w:rPr>
        <w:lastRenderedPageBreak/>
        <w:t>Информационный партнер:</w:t>
      </w:r>
    </w:p>
    <w:p w:rsidR="008D69C5" w:rsidRPr="0085724F" w:rsidRDefault="00DC24AA" w:rsidP="0085724F">
      <w:pPr>
        <w:numPr>
          <w:ilvl w:val="0"/>
          <w:numId w:val="9"/>
        </w:num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hyperlink r:id="rId12">
        <w:r w:rsidR="002D1CC3" w:rsidRPr="0085724F">
          <w:rPr>
            <w:rFonts w:ascii="Times New Roman" w:hAnsi="Times New Roman" w:cs="Times New Roman"/>
            <w:sz w:val="26"/>
            <w:szCs w:val="26"/>
          </w:rPr>
          <w:t>Радиостанция для детей и их родителей</w:t>
        </w:r>
      </w:hyperlink>
      <w:r w:rsidR="002D1CC3" w:rsidRPr="0085724F">
        <w:rPr>
          <w:rFonts w:ascii="Times New Roman" w:hAnsi="Times New Roman" w:cs="Times New Roman"/>
          <w:color w:val="1155CC"/>
          <w:sz w:val="26"/>
          <w:szCs w:val="26"/>
        </w:rPr>
        <w:t>«</w:t>
      </w:r>
      <w:hyperlink r:id="rId13">
        <w:r w:rsidR="002D1CC3" w:rsidRPr="0085724F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Детское радио</w:t>
        </w:r>
      </w:hyperlink>
      <w:r w:rsidR="002D1CC3" w:rsidRPr="0085724F">
        <w:rPr>
          <w:rFonts w:ascii="Times New Roman" w:hAnsi="Times New Roman" w:cs="Times New Roman"/>
          <w:color w:val="1155CC"/>
          <w:sz w:val="26"/>
          <w:szCs w:val="26"/>
          <w:u w:val="single"/>
        </w:rPr>
        <w:t>»</w:t>
      </w:r>
    </w:p>
    <w:p w:rsidR="001C4B84" w:rsidRPr="008957B7" w:rsidRDefault="001C4B84" w:rsidP="0085724F">
      <w:pPr>
        <w:numPr>
          <w:ilvl w:val="0"/>
          <w:numId w:val="9"/>
        </w:num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957B7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Pr="008957B7">
        <w:rPr>
          <w:rFonts w:ascii="Times New Roman" w:hAnsi="Times New Roman" w:cs="Times New Roman"/>
          <w:sz w:val="26"/>
          <w:szCs w:val="26"/>
        </w:rPr>
        <w:t xml:space="preserve">-агентство </w:t>
      </w:r>
      <w:hyperlink r:id="rId14" w:history="1">
        <w:r w:rsidRPr="008957B7">
          <w:rPr>
            <w:rStyle w:val="a6"/>
            <w:rFonts w:ascii="Times New Roman" w:hAnsi="Times New Roman" w:cs="Times New Roman"/>
            <w:sz w:val="26"/>
            <w:szCs w:val="26"/>
          </w:rPr>
          <w:t>«Интериум»</w:t>
        </w:r>
      </w:hyperlink>
    </w:p>
    <w:p w:rsidR="008957B7" w:rsidRPr="008957B7" w:rsidRDefault="008957B7" w:rsidP="00DA7CBB">
      <w:pPr>
        <w:spacing w:before="120" w:after="12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85724F" w:rsidP="0085724F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2D1CC3" w:rsidRPr="0085724F">
        <w:rPr>
          <w:rFonts w:ascii="Times New Roman" w:hAnsi="Times New Roman" w:cs="Times New Roman"/>
          <w:sz w:val="26"/>
          <w:szCs w:val="26"/>
        </w:rPr>
        <w:t>. Участие в конкурсе открытое и бесплатное.</w:t>
      </w:r>
    </w:p>
    <w:p w:rsidR="008D69C5" w:rsidRPr="0085724F" w:rsidRDefault="0085724F" w:rsidP="0085724F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2D1CC3" w:rsidRPr="0085724F">
        <w:rPr>
          <w:rFonts w:ascii="Times New Roman" w:hAnsi="Times New Roman" w:cs="Times New Roman"/>
          <w:sz w:val="26"/>
          <w:szCs w:val="26"/>
        </w:rPr>
        <w:t>. Участниками Конкурса могут выст</w:t>
      </w:r>
      <w:r w:rsidR="00B11330">
        <w:rPr>
          <w:rFonts w:ascii="Times New Roman" w:hAnsi="Times New Roman" w:cs="Times New Roman"/>
          <w:sz w:val="26"/>
          <w:szCs w:val="26"/>
        </w:rPr>
        <w:t xml:space="preserve">упать дети в возрасте от </w:t>
      </w:r>
      <w:r w:rsidR="008957B7" w:rsidRPr="005634C7">
        <w:rPr>
          <w:rFonts w:ascii="Times New Roman" w:hAnsi="Times New Roman" w:cs="Times New Roman"/>
          <w:sz w:val="26"/>
          <w:szCs w:val="26"/>
        </w:rPr>
        <w:t>7</w:t>
      </w:r>
      <w:r w:rsidR="00B11330" w:rsidRPr="005634C7">
        <w:rPr>
          <w:rFonts w:ascii="Times New Roman" w:hAnsi="Times New Roman" w:cs="Times New Roman"/>
          <w:sz w:val="26"/>
          <w:szCs w:val="26"/>
        </w:rPr>
        <w:t xml:space="preserve"> до 15</w:t>
      </w:r>
      <w:r w:rsidR="002D1CC3" w:rsidRPr="005634C7">
        <w:rPr>
          <w:rFonts w:ascii="Times New Roman" w:hAnsi="Times New Roman" w:cs="Times New Roman"/>
          <w:sz w:val="26"/>
          <w:szCs w:val="26"/>
        </w:rPr>
        <w:t xml:space="preserve"> лет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:rsidR="008D69C5" w:rsidRPr="0085724F" w:rsidRDefault="0085724F" w:rsidP="0085724F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2D1CC3" w:rsidRPr="0085724F">
        <w:rPr>
          <w:rFonts w:ascii="Times New Roman" w:hAnsi="Times New Roman" w:cs="Times New Roman"/>
          <w:sz w:val="26"/>
          <w:szCs w:val="26"/>
        </w:rPr>
        <w:t>. По результатам Конкурса Жюри в соответствии с настоящим Положением оп</w:t>
      </w:r>
      <w:r w:rsidR="00704095" w:rsidRPr="0085724F">
        <w:rPr>
          <w:rFonts w:ascii="Times New Roman" w:hAnsi="Times New Roman" w:cs="Times New Roman"/>
          <w:sz w:val="26"/>
          <w:szCs w:val="26"/>
        </w:rPr>
        <w:t xml:space="preserve">ределяет победителя (Гран-при) </w:t>
      </w:r>
      <w:r w:rsidR="002D1CC3" w:rsidRPr="0085724F">
        <w:rPr>
          <w:rFonts w:ascii="Times New Roman" w:hAnsi="Times New Roman" w:cs="Times New Roman"/>
          <w:sz w:val="26"/>
          <w:szCs w:val="26"/>
        </w:rPr>
        <w:t>и призеров Конкурса. Рисунок победителя Конкурса будет выпущен на</w:t>
      </w:r>
      <w:r w:rsidR="0051542C">
        <w:rPr>
          <w:rFonts w:ascii="Times New Roman" w:hAnsi="Times New Roman" w:cs="Times New Roman"/>
          <w:sz w:val="26"/>
          <w:szCs w:val="26"/>
        </w:rPr>
        <w:t xml:space="preserve"> 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государственном знаке почтовой </w:t>
      </w:r>
      <w:r w:rsidR="00A47DB1" w:rsidRPr="0085724F">
        <w:rPr>
          <w:rFonts w:ascii="Times New Roman" w:hAnsi="Times New Roman" w:cs="Times New Roman"/>
          <w:sz w:val="26"/>
          <w:szCs w:val="26"/>
        </w:rPr>
        <w:t>оплаты - почтовой открытке.</w:t>
      </w:r>
    </w:p>
    <w:p w:rsidR="008D69C5" w:rsidRPr="0085724F" w:rsidRDefault="002D1CC3" w:rsidP="00EA32AA">
      <w:pPr>
        <w:pStyle w:val="a5"/>
        <w:numPr>
          <w:ilvl w:val="0"/>
          <w:numId w:val="19"/>
        </w:numPr>
        <w:spacing w:before="240" w:after="24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ЦЕЛИ И ЗАДАЧИ КОНКУРСА</w:t>
      </w:r>
    </w:p>
    <w:p w:rsidR="008D69C5" w:rsidRDefault="002D1CC3" w:rsidP="0085724F">
      <w:p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2.1. </w:t>
      </w:r>
      <w:r w:rsidR="00B417C5" w:rsidRPr="0085724F">
        <w:rPr>
          <w:rFonts w:ascii="Times New Roman" w:hAnsi="Times New Roman" w:cs="Times New Roman"/>
          <w:sz w:val="26"/>
          <w:szCs w:val="26"/>
        </w:rPr>
        <w:t xml:space="preserve">Цели </w:t>
      </w:r>
      <w:r w:rsidRPr="0085724F">
        <w:rPr>
          <w:rFonts w:ascii="Times New Roman" w:hAnsi="Times New Roman" w:cs="Times New Roman"/>
          <w:sz w:val="26"/>
          <w:szCs w:val="26"/>
        </w:rPr>
        <w:t>Конкурс</w:t>
      </w:r>
      <w:r w:rsidR="00B417C5" w:rsidRPr="0085724F">
        <w:rPr>
          <w:rFonts w:ascii="Times New Roman" w:hAnsi="Times New Roman" w:cs="Times New Roman"/>
          <w:sz w:val="26"/>
          <w:szCs w:val="26"/>
        </w:rPr>
        <w:t>а:</w:t>
      </w:r>
    </w:p>
    <w:p w:rsidR="00534A19" w:rsidRDefault="00534A19" w:rsidP="00534A19">
      <w:pPr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</w:t>
      </w:r>
      <w:r w:rsidRPr="00534A19">
        <w:rPr>
          <w:rFonts w:ascii="Times New Roman" w:hAnsi="Times New Roman" w:cs="Times New Roman"/>
          <w:sz w:val="26"/>
          <w:szCs w:val="26"/>
        </w:rPr>
        <w:t xml:space="preserve"> всероссийской творческой площадки для художественного осмысления детьми истории, традиций и современности российского флота</w:t>
      </w:r>
      <w:r w:rsidR="005634C7">
        <w:rPr>
          <w:rFonts w:ascii="Times New Roman" w:hAnsi="Times New Roman" w:cs="Times New Roman"/>
          <w:sz w:val="26"/>
          <w:szCs w:val="26"/>
        </w:rPr>
        <w:t>;</w:t>
      </w:r>
    </w:p>
    <w:p w:rsidR="005634C7" w:rsidRDefault="005634C7" w:rsidP="005634C7">
      <w:pPr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5634C7">
        <w:rPr>
          <w:rFonts w:ascii="Times New Roman" w:hAnsi="Times New Roman" w:cs="Times New Roman"/>
          <w:sz w:val="26"/>
          <w:szCs w:val="26"/>
        </w:rPr>
        <w:t>укрепление гражданско-патриотических ценностей и формирование среди детей и подростков интереса к истории и традициям морской славы России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34A19" w:rsidRDefault="00534A19" w:rsidP="00534A19">
      <w:pPr>
        <w:numPr>
          <w:ilvl w:val="0"/>
          <w:numId w:val="6"/>
        </w:numPr>
        <w:spacing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534A19">
        <w:rPr>
          <w:rFonts w:ascii="Times New Roman" w:hAnsi="Times New Roman" w:cs="Times New Roman"/>
          <w:sz w:val="26"/>
          <w:szCs w:val="26"/>
        </w:rPr>
        <w:t xml:space="preserve">азвитие интереса к военной истории России </w:t>
      </w:r>
      <w:r>
        <w:rPr>
          <w:rFonts w:ascii="Times New Roman" w:hAnsi="Times New Roman" w:cs="Times New Roman"/>
          <w:sz w:val="26"/>
          <w:szCs w:val="26"/>
        </w:rPr>
        <w:t>через художественное творчество;</w:t>
      </w:r>
    </w:p>
    <w:p w:rsidR="00534A19" w:rsidRDefault="00534A19" w:rsidP="00534A19">
      <w:pPr>
        <w:numPr>
          <w:ilvl w:val="0"/>
          <w:numId w:val="6"/>
        </w:numPr>
        <w:spacing w:line="240" w:lineRule="auto"/>
        <w:ind w:left="714" w:right="-23" w:hanging="357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раскрытие творческих способностей детей, развитие эстетических чувств; </w:t>
      </w:r>
      <w:r>
        <w:rPr>
          <w:rFonts w:ascii="Times New Roman" w:hAnsi="Times New Roman" w:cs="Times New Roman"/>
          <w:sz w:val="26"/>
          <w:szCs w:val="26"/>
        </w:rPr>
        <w:t xml:space="preserve">содействие </w:t>
      </w:r>
      <w:r w:rsidRPr="0085724F">
        <w:rPr>
          <w:rFonts w:ascii="Times New Roman" w:hAnsi="Times New Roman" w:cs="Times New Roman"/>
          <w:sz w:val="26"/>
          <w:szCs w:val="26"/>
        </w:rPr>
        <w:t>детскому и семейному творчеству; выявление талантливой мол</w:t>
      </w:r>
      <w:r w:rsidR="005634C7">
        <w:rPr>
          <w:rFonts w:ascii="Times New Roman" w:hAnsi="Times New Roman" w:cs="Times New Roman"/>
          <w:sz w:val="26"/>
          <w:szCs w:val="26"/>
        </w:rPr>
        <w:t>одежи, ее поддержка и поощрение;</w:t>
      </w:r>
    </w:p>
    <w:p w:rsidR="008D69C5" w:rsidRPr="0085724F" w:rsidRDefault="005C70A1" w:rsidP="00EA32AA">
      <w:pPr>
        <w:pStyle w:val="a5"/>
        <w:numPr>
          <w:ilvl w:val="0"/>
          <w:numId w:val="18"/>
        </w:numPr>
        <w:spacing w:line="240" w:lineRule="auto"/>
        <w:ind w:left="714" w:right="-23" w:hanging="357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популяризация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жанра авторской художественной открытки и миниатюры, </w:t>
      </w:r>
      <w:r w:rsidRPr="0085724F">
        <w:rPr>
          <w:rFonts w:ascii="Times New Roman" w:hAnsi="Times New Roman" w:cs="Times New Roman"/>
          <w:sz w:val="26"/>
          <w:szCs w:val="26"/>
        </w:rPr>
        <w:t>выполненной как в традиционных «</w:t>
      </w:r>
      <w:r w:rsidR="002D1CC3" w:rsidRPr="0085724F">
        <w:rPr>
          <w:rFonts w:ascii="Times New Roman" w:hAnsi="Times New Roman" w:cs="Times New Roman"/>
          <w:sz w:val="26"/>
          <w:szCs w:val="26"/>
        </w:rPr>
        <w:t>ручных</w:t>
      </w:r>
      <w:r w:rsidRPr="0085724F">
        <w:rPr>
          <w:rFonts w:ascii="Times New Roman" w:hAnsi="Times New Roman" w:cs="Times New Roman"/>
          <w:sz w:val="26"/>
          <w:szCs w:val="26"/>
        </w:rPr>
        <w:t>»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техниках (авторская графика, малотиражная графика, коллаж и другое), так и с помощью цифровых технологий.</w:t>
      </w:r>
    </w:p>
    <w:p w:rsidR="008D69C5" w:rsidRDefault="0085724F" w:rsidP="0085724F">
      <w:p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D1CC3" w:rsidRPr="0085724F">
        <w:rPr>
          <w:rFonts w:ascii="Times New Roman" w:hAnsi="Times New Roman" w:cs="Times New Roman"/>
          <w:sz w:val="26"/>
          <w:szCs w:val="26"/>
        </w:rPr>
        <w:t>. Задачи Конкурса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>:</w:t>
      </w:r>
      <w:r w:rsidR="002D1CC3" w:rsidRPr="0085724F">
        <w:rPr>
          <w:rFonts w:ascii="Times New Roman" w:hAnsi="Times New Roman" w:cs="Times New Roman"/>
          <w:sz w:val="26"/>
          <w:szCs w:val="26"/>
        </w:rPr>
        <w:tab/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формирование у детей интереса к истории России;</w:t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развитие творческого потенциала участников;</w:t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воспитание патриотизма и уважения к военной службе;</w:t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расширение знаний о морской культуре и традициях флота;</w:t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выявление и поддержка художественно одарённых детей;</w:t>
      </w:r>
    </w:p>
    <w:p w:rsidR="00B11330" w:rsidRPr="00B11330" w:rsidRDefault="00B11330" w:rsidP="00B11330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1330">
        <w:rPr>
          <w:rFonts w:ascii="Times New Roman" w:hAnsi="Times New Roman" w:cs="Times New Roman"/>
          <w:sz w:val="26"/>
          <w:szCs w:val="26"/>
        </w:rPr>
        <w:t>вовлечение образовательных учреждений в культурно</w:t>
      </w:r>
      <w:r w:rsidRPr="00B11330">
        <w:rPr>
          <w:rFonts w:ascii="Cambria Math" w:hAnsi="Cambria Math" w:cs="Cambria Math"/>
          <w:sz w:val="26"/>
          <w:szCs w:val="26"/>
        </w:rPr>
        <w:t>‑</w:t>
      </w:r>
      <w:r w:rsidRPr="00B11330">
        <w:rPr>
          <w:rFonts w:ascii="Times New Roman" w:hAnsi="Times New Roman" w:cs="Times New Roman"/>
          <w:sz w:val="26"/>
          <w:szCs w:val="26"/>
        </w:rPr>
        <w:t>патриотические инициативы.</w:t>
      </w:r>
    </w:p>
    <w:p w:rsidR="008D69C5" w:rsidRPr="005A5641" w:rsidRDefault="002D1CC3" w:rsidP="005A5641">
      <w:pPr>
        <w:pStyle w:val="a5"/>
        <w:numPr>
          <w:ilvl w:val="0"/>
          <w:numId w:val="20"/>
        </w:numPr>
        <w:spacing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5A5641">
        <w:rPr>
          <w:rFonts w:ascii="Times New Roman" w:hAnsi="Times New Roman" w:cs="Times New Roman"/>
          <w:sz w:val="26"/>
          <w:szCs w:val="26"/>
        </w:rPr>
        <w:t>популяризация празднования «Дня детей и родительского счастья» в Российской Федерации;</w:t>
      </w:r>
    </w:p>
    <w:p w:rsidR="008D69C5" w:rsidRPr="005A5641" w:rsidRDefault="002D1CC3" w:rsidP="005A5641">
      <w:pPr>
        <w:pStyle w:val="a5"/>
        <w:numPr>
          <w:ilvl w:val="0"/>
          <w:numId w:val="20"/>
        </w:numPr>
        <w:spacing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5A5641">
        <w:rPr>
          <w:rFonts w:ascii="Times New Roman" w:hAnsi="Times New Roman" w:cs="Times New Roman"/>
          <w:sz w:val="26"/>
          <w:szCs w:val="26"/>
        </w:rPr>
        <w:t>создание насыщенного информационного фона вокруг праздника;</w:t>
      </w:r>
    </w:p>
    <w:p w:rsidR="0085724F" w:rsidRPr="0085724F" w:rsidRDefault="0085724F" w:rsidP="005A5641">
      <w:pPr>
        <w:spacing w:line="240" w:lineRule="auto"/>
        <w:ind w:left="360" w:right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>
      <w:pPr>
        <w:pStyle w:val="a5"/>
        <w:numPr>
          <w:ilvl w:val="0"/>
          <w:numId w:val="19"/>
        </w:numPr>
        <w:spacing w:before="240" w:after="24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ОПРЕДЕЛЕНИЯ И ТЕРМИНЫ КОНКУРСА</w:t>
      </w:r>
    </w:p>
    <w:p w:rsidR="008D69C5" w:rsidRPr="0085724F" w:rsidRDefault="002D1CC3" w:rsidP="0085724F">
      <w:pPr>
        <w:spacing w:before="120"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3.1. </w:t>
      </w:r>
      <w:r w:rsidRPr="0085724F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85724F">
        <w:rPr>
          <w:rFonts w:ascii="Times New Roman" w:hAnsi="Times New Roman" w:cs="Times New Roman"/>
          <w:sz w:val="26"/>
          <w:szCs w:val="26"/>
        </w:rPr>
        <w:t xml:space="preserve"> 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3.2. 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Праздник – </w:t>
      </w:r>
      <w:r w:rsidRPr="0085724F">
        <w:rPr>
          <w:rFonts w:ascii="Times New Roman" w:hAnsi="Times New Roman" w:cs="Times New Roman"/>
          <w:sz w:val="26"/>
          <w:szCs w:val="26"/>
        </w:rPr>
        <w:t>«День детей и роди</w:t>
      </w:r>
      <w:r w:rsidR="00D81294" w:rsidRPr="0085724F">
        <w:rPr>
          <w:rFonts w:ascii="Times New Roman" w:hAnsi="Times New Roman" w:cs="Times New Roman"/>
          <w:sz w:val="26"/>
          <w:szCs w:val="26"/>
        </w:rPr>
        <w:t>тельского счастья» - 1 июня 202</w:t>
      </w:r>
      <w:r w:rsidR="005A5641">
        <w:rPr>
          <w:rFonts w:ascii="Times New Roman" w:hAnsi="Times New Roman" w:cs="Times New Roman"/>
          <w:sz w:val="26"/>
          <w:szCs w:val="26"/>
        </w:rPr>
        <w:t>6</w:t>
      </w:r>
      <w:r w:rsidRPr="0085724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 xml:space="preserve">3.3. </w:t>
      </w:r>
      <w:r w:rsidR="00A47DB1" w:rsidRPr="0085724F">
        <w:rPr>
          <w:rFonts w:ascii="Times New Roman" w:hAnsi="Times New Roman" w:cs="Times New Roman"/>
          <w:b/>
          <w:sz w:val="26"/>
          <w:szCs w:val="26"/>
        </w:rPr>
        <w:t>Почтовая открытка</w:t>
      </w:r>
      <w:r w:rsidR="00A47DB1" w:rsidRPr="0085724F">
        <w:rPr>
          <w:rFonts w:ascii="Times New Roman" w:hAnsi="Times New Roman" w:cs="Times New Roman"/>
          <w:sz w:val="26"/>
          <w:szCs w:val="26"/>
        </w:rPr>
        <w:t xml:space="preserve"> — это особый вид почтовой карточки для открытого письма с напечатанным на лицевой стороне знаком почтовой оплаты (почтовой маркой).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3.4. </w:t>
      </w:r>
      <w:r w:rsidRPr="0085724F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  <w:r w:rsidRPr="0085724F">
        <w:rPr>
          <w:rFonts w:ascii="Times New Roman" w:hAnsi="Times New Roman" w:cs="Times New Roman"/>
          <w:sz w:val="26"/>
          <w:szCs w:val="26"/>
        </w:rPr>
        <w:t xml:space="preserve"> -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</w:t>
      </w:r>
      <w:r w:rsidR="008957B7">
        <w:rPr>
          <w:rFonts w:ascii="Times New Roman" w:hAnsi="Times New Roman" w:cs="Times New Roman"/>
          <w:sz w:val="26"/>
          <w:szCs w:val="26"/>
        </w:rPr>
        <w:t>й Федерации в возрасте от 7</w:t>
      </w:r>
      <w:r w:rsidRPr="0085724F">
        <w:rPr>
          <w:rFonts w:ascii="Times New Roman" w:hAnsi="Times New Roman" w:cs="Times New Roman"/>
          <w:sz w:val="26"/>
          <w:szCs w:val="26"/>
        </w:rPr>
        <w:t xml:space="preserve"> лет, за уча</w:t>
      </w:r>
      <w:r w:rsidR="008957B7">
        <w:rPr>
          <w:rFonts w:ascii="Times New Roman" w:hAnsi="Times New Roman" w:cs="Times New Roman"/>
          <w:sz w:val="26"/>
          <w:szCs w:val="26"/>
        </w:rPr>
        <w:t>стников конкурса в возрасте от 7</w:t>
      </w:r>
      <w:r w:rsidRPr="0085724F">
        <w:rPr>
          <w:rFonts w:ascii="Times New Roman" w:hAnsi="Times New Roman" w:cs="Times New Roman"/>
          <w:sz w:val="26"/>
          <w:szCs w:val="26"/>
        </w:rPr>
        <w:t xml:space="preserve"> до 14 лет документы подписывает их законный представитель. К участию в Конкурсе не допускаются члены Рабочей группы и Жюри.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3.5. </w:t>
      </w:r>
      <w:r w:rsidRPr="0085724F">
        <w:rPr>
          <w:rFonts w:ascii="Times New Roman" w:hAnsi="Times New Roman" w:cs="Times New Roman"/>
          <w:b/>
          <w:sz w:val="26"/>
          <w:szCs w:val="26"/>
        </w:rPr>
        <w:t>Заявитель</w:t>
      </w:r>
      <w:r w:rsidRPr="0085724F">
        <w:rPr>
          <w:rFonts w:ascii="Times New Roman" w:hAnsi="Times New Roman" w:cs="Times New Roman"/>
          <w:sz w:val="26"/>
          <w:szCs w:val="26"/>
        </w:rPr>
        <w:t xml:space="preserve"> – законный представитель участника конкурса, уполномоченный оформлять электронную заявку от лица участника конкурса в</w:t>
      </w:r>
      <w:r w:rsidR="008957B7">
        <w:rPr>
          <w:rFonts w:ascii="Times New Roman" w:hAnsi="Times New Roman" w:cs="Times New Roman"/>
          <w:sz w:val="26"/>
          <w:szCs w:val="26"/>
        </w:rPr>
        <w:t xml:space="preserve"> возрастной категории от 7 до 14</w:t>
      </w:r>
      <w:r w:rsidRPr="0085724F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A5641" w:rsidRPr="005A5641" w:rsidRDefault="002D1CC3" w:rsidP="005A5641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3.6. </w:t>
      </w:r>
      <w:r w:rsidRPr="0085724F">
        <w:rPr>
          <w:rFonts w:ascii="Times New Roman" w:hAnsi="Times New Roman" w:cs="Times New Roman"/>
          <w:b/>
          <w:sz w:val="26"/>
          <w:szCs w:val="26"/>
        </w:rPr>
        <w:t>Тема Конкурса –</w:t>
      </w:r>
      <w:r w:rsidR="00857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34C7">
        <w:rPr>
          <w:rFonts w:ascii="Times New Roman" w:hAnsi="Times New Roman" w:cs="Times New Roman"/>
          <w:b/>
          <w:sz w:val="26"/>
          <w:szCs w:val="26"/>
        </w:rPr>
        <w:t xml:space="preserve">«Морская слава России»: </w:t>
      </w:r>
      <w:r w:rsidRPr="0085724F">
        <w:rPr>
          <w:rFonts w:ascii="Times New Roman" w:hAnsi="Times New Roman" w:cs="Times New Roman"/>
          <w:sz w:val="26"/>
          <w:szCs w:val="26"/>
        </w:rPr>
        <w:t xml:space="preserve">мы предлагаем нашим юным </w:t>
      </w:r>
      <w:r w:rsidR="001C4B84" w:rsidRPr="0085724F">
        <w:rPr>
          <w:rFonts w:ascii="Times New Roman" w:hAnsi="Times New Roman" w:cs="Times New Roman"/>
          <w:sz w:val="26"/>
          <w:szCs w:val="26"/>
        </w:rPr>
        <w:t xml:space="preserve">участникам погрузиться в историю и </w:t>
      </w:r>
      <w:r w:rsidR="005A5641" w:rsidRPr="005A5641">
        <w:rPr>
          <w:rFonts w:ascii="Times New Roman" w:hAnsi="Times New Roman" w:cs="Times New Roman"/>
          <w:sz w:val="26"/>
          <w:szCs w:val="26"/>
        </w:rPr>
        <w:t>раскрыть тему флота через следующие художественные образы и сюжеты:</w:t>
      </w:r>
    </w:p>
    <w:p w:rsidR="005A5641" w:rsidRPr="005A5641" w:rsidRDefault="00BF0631" w:rsidP="005A5641">
      <w:pPr>
        <w:pStyle w:val="a5"/>
        <w:numPr>
          <w:ilvl w:val="0"/>
          <w:numId w:val="2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5A5641">
        <w:rPr>
          <w:rFonts w:ascii="Times New Roman" w:hAnsi="Times New Roman" w:cs="Times New Roman"/>
          <w:sz w:val="26"/>
          <w:szCs w:val="26"/>
        </w:rPr>
        <w:t>исторические</w:t>
      </w:r>
      <w:r w:rsidR="005A5641" w:rsidRPr="005A5641">
        <w:rPr>
          <w:rFonts w:ascii="Times New Roman" w:hAnsi="Times New Roman" w:cs="Times New Roman"/>
          <w:sz w:val="26"/>
          <w:szCs w:val="26"/>
        </w:rPr>
        <w:t xml:space="preserve"> личности и герои</w:t>
      </w:r>
      <w:r w:rsidR="005634C7">
        <w:rPr>
          <w:rFonts w:ascii="Times New Roman" w:hAnsi="Times New Roman" w:cs="Times New Roman"/>
          <w:sz w:val="26"/>
          <w:szCs w:val="26"/>
        </w:rPr>
        <w:t xml:space="preserve"> морской истории</w:t>
      </w:r>
      <w:r>
        <w:rPr>
          <w:rFonts w:ascii="Times New Roman" w:hAnsi="Times New Roman" w:cs="Times New Roman"/>
          <w:sz w:val="26"/>
          <w:szCs w:val="26"/>
        </w:rPr>
        <w:t xml:space="preserve"> России: адмиралы и флотоводцы</w:t>
      </w:r>
      <w:r w:rsidR="005A5641" w:rsidRPr="005A5641">
        <w:rPr>
          <w:rFonts w:ascii="Times New Roman" w:hAnsi="Times New Roman" w:cs="Times New Roman"/>
          <w:sz w:val="26"/>
          <w:szCs w:val="26"/>
        </w:rPr>
        <w:t>, моряки разных эпох,</w:t>
      </w:r>
      <w:r w:rsidR="0051542C">
        <w:rPr>
          <w:rFonts w:ascii="Times New Roman" w:hAnsi="Times New Roman" w:cs="Times New Roman"/>
          <w:sz w:val="26"/>
          <w:szCs w:val="26"/>
        </w:rPr>
        <w:t xml:space="preserve"> </w:t>
      </w:r>
      <w:r w:rsidR="005A5641" w:rsidRPr="005A5641">
        <w:rPr>
          <w:rFonts w:ascii="Times New Roman" w:hAnsi="Times New Roman" w:cs="Times New Roman"/>
          <w:sz w:val="26"/>
          <w:szCs w:val="26"/>
        </w:rPr>
        <w:t>юнги и курсанты</w:t>
      </w:r>
      <w:r w:rsidR="005634C7">
        <w:rPr>
          <w:rFonts w:ascii="Times New Roman" w:hAnsi="Times New Roman" w:cs="Times New Roman"/>
          <w:sz w:val="26"/>
          <w:szCs w:val="26"/>
        </w:rPr>
        <w:t>;</w:t>
      </w:r>
    </w:p>
    <w:p w:rsidR="005A5641" w:rsidRPr="005A5641" w:rsidRDefault="005634C7" w:rsidP="005A5641">
      <w:pPr>
        <w:pStyle w:val="a5"/>
        <w:numPr>
          <w:ilvl w:val="0"/>
          <w:numId w:val="2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A5641" w:rsidRPr="005A5641">
        <w:rPr>
          <w:rFonts w:ascii="Times New Roman" w:hAnsi="Times New Roman" w:cs="Times New Roman"/>
          <w:sz w:val="26"/>
          <w:szCs w:val="26"/>
        </w:rPr>
        <w:t>сторические события</w:t>
      </w:r>
      <w:r w:rsidR="005A5641">
        <w:rPr>
          <w:rFonts w:ascii="Times New Roman" w:hAnsi="Times New Roman" w:cs="Times New Roman"/>
          <w:sz w:val="26"/>
          <w:szCs w:val="26"/>
        </w:rPr>
        <w:t xml:space="preserve">: </w:t>
      </w:r>
      <w:r w:rsidR="005A5641" w:rsidRPr="005A5641">
        <w:rPr>
          <w:rFonts w:ascii="Times New Roman" w:hAnsi="Times New Roman" w:cs="Times New Roman"/>
          <w:sz w:val="26"/>
          <w:szCs w:val="26"/>
        </w:rPr>
        <w:t>морские</w:t>
      </w:r>
      <w:r>
        <w:rPr>
          <w:rFonts w:ascii="Times New Roman" w:hAnsi="Times New Roman" w:cs="Times New Roman"/>
          <w:sz w:val="26"/>
          <w:szCs w:val="26"/>
        </w:rPr>
        <w:t xml:space="preserve"> подвиги и </w:t>
      </w:r>
      <w:r w:rsidR="005A5641" w:rsidRPr="005A564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ражения, экспедиции и открытия;</w:t>
      </w:r>
    </w:p>
    <w:p w:rsidR="001C4B84" w:rsidRDefault="005634C7" w:rsidP="00783868">
      <w:pPr>
        <w:pStyle w:val="a5"/>
        <w:numPr>
          <w:ilvl w:val="0"/>
          <w:numId w:val="2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5A5641" w:rsidRPr="005A5641">
        <w:rPr>
          <w:rFonts w:ascii="Times New Roman" w:hAnsi="Times New Roman" w:cs="Times New Roman"/>
          <w:sz w:val="26"/>
          <w:szCs w:val="26"/>
        </w:rPr>
        <w:t>лот и техника:</w:t>
      </w:r>
      <w:r w:rsidR="0051542C">
        <w:rPr>
          <w:rFonts w:ascii="Times New Roman" w:hAnsi="Times New Roman" w:cs="Times New Roman"/>
          <w:sz w:val="26"/>
          <w:szCs w:val="26"/>
        </w:rPr>
        <w:t xml:space="preserve"> </w:t>
      </w:r>
      <w:r w:rsidR="005A5641" w:rsidRPr="005A5641">
        <w:rPr>
          <w:rFonts w:ascii="Times New Roman" w:hAnsi="Times New Roman" w:cs="Times New Roman"/>
          <w:sz w:val="26"/>
          <w:szCs w:val="26"/>
        </w:rPr>
        <w:t>корабли разных эпох, подводные лодки, современные военные корабли, флот будущего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34C7" w:rsidRDefault="005634C7" w:rsidP="005634C7">
      <w:pPr>
        <w:pStyle w:val="a5"/>
        <w:numPr>
          <w:ilvl w:val="0"/>
          <w:numId w:val="2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634C7">
        <w:rPr>
          <w:rFonts w:ascii="Times New Roman" w:hAnsi="Times New Roman" w:cs="Times New Roman"/>
          <w:sz w:val="26"/>
          <w:szCs w:val="26"/>
        </w:rPr>
        <w:t>имволические образы морской силы России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7EEB" w:rsidRPr="005A5641" w:rsidRDefault="00C07EEB" w:rsidP="008957B7">
      <w:pPr>
        <w:pStyle w:val="a5"/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>
      <w:pPr>
        <w:pStyle w:val="a5"/>
        <w:numPr>
          <w:ilvl w:val="0"/>
          <w:numId w:val="19"/>
        </w:numPr>
        <w:spacing w:before="240" w:after="120" w:line="240" w:lineRule="auto"/>
        <w:ind w:left="1139" w:right="-23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СРОКИ ПРОВЕДЕНИЯ КОНКУРСА</w:t>
      </w:r>
    </w:p>
    <w:p w:rsidR="008D69C5" w:rsidRPr="0085724F" w:rsidRDefault="00FC3B94" w:rsidP="0085724F">
      <w:pPr>
        <w:spacing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Конкурс проводится с </w:t>
      </w:r>
      <w:r w:rsidRPr="00FC3B94">
        <w:rPr>
          <w:rFonts w:ascii="Times New Roman" w:hAnsi="Times New Roman" w:cs="Times New Roman"/>
          <w:sz w:val="26"/>
          <w:szCs w:val="26"/>
        </w:rPr>
        <w:t>16</w:t>
      </w:r>
      <w:r w:rsidR="005A5641">
        <w:rPr>
          <w:rFonts w:ascii="Times New Roman" w:hAnsi="Times New Roman" w:cs="Times New Roman"/>
          <w:sz w:val="26"/>
          <w:szCs w:val="26"/>
        </w:rPr>
        <w:t xml:space="preserve"> марта 2026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года по 01 июня 202</w:t>
      </w:r>
      <w:r w:rsidR="005A5641">
        <w:rPr>
          <w:rFonts w:ascii="Times New Roman" w:hAnsi="Times New Roman" w:cs="Times New Roman"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года</w:t>
      </w:r>
      <w:r w:rsidR="002D1CC3" w:rsidRPr="0085724F">
        <w:rPr>
          <w:rFonts w:ascii="Times New Roman" w:hAnsi="Times New Roman" w:cs="Times New Roman"/>
          <w:sz w:val="26"/>
          <w:szCs w:val="26"/>
          <w:highlight w:val="white"/>
        </w:rPr>
        <w:t xml:space="preserve"> в несколько этапов:</w:t>
      </w:r>
    </w:p>
    <w:p w:rsidR="006C1B47" w:rsidRDefault="00FC3B94" w:rsidP="00C35025">
      <w:pPr>
        <w:pStyle w:val="1"/>
        <w:keepNext w:val="0"/>
        <w:keepLines w:val="0"/>
        <w:spacing w:before="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5634C7">
        <w:rPr>
          <w:rFonts w:ascii="Times New Roman" w:hAnsi="Times New Roman" w:cs="Times New Roman"/>
          <w:b/>
          <w:sz w:val="26"/>
          <w:szCs w:val="26"/>
        </w:rPr>
        <w:t>16</w:t>
      </w:r>
      <w:r w:rsidR="005C70A1" w:rsidRPr="0085724F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b/>
          <w:sz w:val="26"/>
          <w:szCs w:val="26"/>
        </w:rPr>
        <w:t xml:space="preserve"> – 26</w:t>
      </w:r>
      <w:r w:rsidR="005C70A1" w:rsidRPr="0085724F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г.  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Прием электронных заявок участников по адресу: </w:t>
      </w:r>
    </w:p>
    <w:p w:rsidR="00C35025" w:rsidRPr="00C35025" w:rsidRDefault="00C35025" w:rsidP="00C35025"/>
    <w:p w:rsidR="006C1B47" w:rsidRPr="00C35025" w:rsidRDefault="00DC24AA" w:rsidP="00C35025">
      <w:pPr>
        <w:jc w:val="center"/>
        <w:rPr>
          <w:sz w:val="28"/>
        </w:rPr>
      </w:pPr>
      <w:hyperlink r:id="rId15" w:history="1">
        <w:r w:rsidR="00C35025" w:rsidRPr="00C35025">
          <w:rPr>
            <w:rStyle w:val="a6"/>
            <w:sz w:val="28"/>
          </w:rPr>
          <w:t>https://fap.ru/tpost/lvzh7idhp1-vserossiiskii-konkurs-detskogo-risunka-m</w:t>
        </w:r>
      </w:hyperlink>
    </w:p>
    <w:p w:rsidR="00C35025" w:rsidRPr="006C1B47" w:rsidRDefault="00C35025" w:rsidP="00C35025">
      <w:pPr>
        <w:jc w:val="center"/>
      </w:pPr>
    </w:p>
    <w:p w:rsidR="008D69C5" w:rsidRPr="0085724F" w:rsidRDefault="002D1CC3" w:rsidP="00857FCF">
      <w:pPr>
        <w:widowControl w:val="0"/>
        <w:spacing w:after="120" w:line="240" w:lineRule="auto"/>
        <w:ind w:right="-21"/>
        <w:jc w:val="center"/>
        <w:rPr>
          <w:rFonts w:ascii="Times New Roman" w:hAnsi="Times New Roman" w:cs="Times New Roman"/>
          <w:b/>
          <w:i/>
          <w:color w:val="990000"/>
          <w:sz w:val="26"/>
          <w:szCs w:val="26"/>
        </w:rPr>
      </w:pPr>
      <w:r w:rsidRPr="0085724F">
        <w:rPr>
          <w:rFonts w:ascii="Times New Roman" w:hAnsi="Times New Roman" w:cs="Times New Roman"/>
          <w:b/>
          <w:i/>
          <w:color w:val="990000"/>
          <w:sz w:val="26"/>
          <w:szCs w:val="26"/>
          <w:highlight w:val="white"/>
        </w:rPr>
        <w:t>Заявки прини</w:t>
      </w:r>
      <w:r w:rsidR="00EA053B">
        <w:rPr>
          <w:rFonts w:ascii="Times New Roman" w:hAnsi="Times New Roman" w:cs="Times New Roman"/>
          <w:b/>
          <w:i/>
          <w:color w:val="990000"/>
          <w:sz w:val="26"/>
          <w:szCs w:val="26"/>
        </w:rPr>
        <w:t>маются до 26</w:t>
      </w:r>
      <w:r w:rsidR="00A47DB1" w:rsidRPr="0085724F">
        <w:rPr>
          <w:rFonts w:ascii="Times New Roman" w:hAnsi="Times New Roman" w:cs="Times New Roman"/>
          <w:b/>
          <w:i/>
          <w:color w:val="990000"/>
          <w:sz w:val="26"/>
          <w:szCs w:val="26"/>
        </w:rPr>
        <w:t xml:space="preserve"> апреля</w:t>
      </w:r>
      <w:r w:rsidRPr="0085724F">
        <w:rPr>
          <w:rFonts w:ascii="Times New Roman" w:hAnsi="Times New Roman" w:cs="Times New Roman"/>
          <w:b/>
          <w:i/>
          <w:color w:val="990000"/>
          <w:sz w:val="26"/>
          <w:szCs w:val="26"/>
        </w:rPr>
        <w:t xml:space="preserve"> 202</w:t>
      </w:r>
      <w:r w:rsidR="005A5641">
        <w:rPr>
          <w:rFonts w:ascii="Times New Roman" w:hAnsi="Times New Roman" w:cs="Times New Roman"/>
          <w:b/>
          <w:i/>
          <w:color w:val="990000"/>
          <w:sz w:val="26"/>
          <w:szCs w:val="26"/>
        </w:rPr>
        <w:t>6</w:t>
      </w:r>
      <w:r w:rsidRPr="0085724F">
        <w:rPr>
          <w:rFonts w:ascii="Times New Roman" w:hAnsi="Times New Roman" w:cs="Times New Roman"/>
          <w:b/>
          <w:i/>
          <w:color w:val="990000"/>
          <w:sz w:val="26"/>
          <w:szCs w:val="26"/>
        </w:rPr>
        <w:t>г. включительно (до 23.59 по Мск.)</w:t>
      </w:r>
    </w:p>
    <w:p w:rsidR="008D69C5" w:rsidRPr="0085724F" w:rsidRDefault="00FC3B94" w:rsidP="0085724F">
      <w:pPr>
        <w:spacing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</w:rPr>
        <w:t>27</w:t>
      </w:r>
      <w:r w:rsidR="0084691B" w:rsidRPr="0085724F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15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мая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Рабочая группа рассматривает поступившие на конкурс заявки и определяет финалистов конкурса.</w:t>
      </w:r>
    </w:p>
    <w:p w:rsidR="008D69C5" w:rsidRPr="0085724F" w:rsidRDefault="00FC3B94" w:rsidP="0085724F">
      <w:pPr>
        <w:spacing w:after="120" w:line="240" w:lineRule="auto"/>
        <w:ind w:right="-21"/>
        <w:jc w:val="both"/>
        <w:rPr>
          <w:rFonts w:ascii="Times New Roman" w:hAnsi="Times New Roman" w:cs="Times New Roman"/>
          <w:color w:val="FF0000"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</w:rPr>
        <w:t>15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мая – 3</w:t>
      </w:r>
      <w:r w:rsidRPr="00FC3B94">
        <w:rPr>
          <w:rFonts w:ascii="Times New Roman" w:hAnsi="Times New Roman" w:cs="Times New Roman"/>
          <w:b/>
          <w:sz w:val="26"/>
          <w:szCs w:val="26"/>
        </w:rPr>
        <w:t>1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мая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5154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Жюри   рассматривает работы финалистов и   определяет   основного </w:t>
      </w:r>
      <w:r w:rsidR="00BF0631">
        <w:rPr>
          <w:rFonts w:ascii="Times New Roman" w:hAnsi="Times New Roman" w:cs="Times New Roman"/>
          <w:sz w:val="26"/>
          <w:szCs w:val="26"/>
        </w:rPr>
        <w:t>победителя (Гран-при</w:t>
      </w:r>
      <w:r w:rsidR="002D1CC3" w:rsidRPr="0085724F">
        <w:rPr>
          <w:rFonts w:ascii="Times New Roman" w:hAnsi="Times New Roman" w:cs="Times New Roman"/>
          <w:sz w:val="26"/>
          <w:szCs w:val="26"/>
        </w:rPr>
        <w:t>), 9 призе</w:t>
      </w:r>
      <w:r w:rsidR="0084691B" w:rsidRPr="0085724F">
        <w:rPr>
          <w:rFonts w:ascii="Times New Roman" w:hAnsi="Times New Roman" w:cs="Times New Roman"/>
          <w:sz w:val="26"/>
          <w:szCs w:val="26"/>
        </w:rPr>
        <w:t>ров (по 3 лауреата: 1,2,3 место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в   каждой возрастной   группе).</w:t>
      </w:r>
    </w:p>
    <w:p w:rsidR="008D69C5" w:rsidRPr="0085724F" w:rsidRDefault="002D1CC3" w:rsidP="0085724F">
      <w:pPr>
        <w:spacing w:after="12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01 июня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85724F">
        <w:rPr>
          <w:rFonts w:ascii="Times New Roman" w:hAnsi="Times New Roman" w:cs="Times New Roman"/>
          <w:sz w:val="26"/>
          <w:szCs w:val="26"/>
        </w:rPr>
        <w:t>Итоги Конкурса публикуются на официальн</w:t>
      </w:r>
      <w:r w:rsidR="00BF0631">
        <w:rPr>
          <w:rFonts w:ascii="Times New Roman" w:hAnsi="Times New Roman" w:cs="Times New Roman"/>
          <w:sz w:val="26"/>
          <w:szCs w:val="26"/>
        </w:rPr>
        <w:t>ых сайтах и в социальных сетях организатора и п</w:t>
      </w:r>
      <w:r w:rsidRPr="0085724F">
        <w:rPr>
          <w:rFonts w:ascii="Times New Roman" w:hAnsi="Times New Roman" w:cs="Times New Roman"/>
          <w:sz w:val="26"/>
          <w:szCs w:val="26"/>
        </w:rPr>
        <w:t>артнеров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01 июня – 30 июня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8572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69C5" w:rsidRPr="0085724F" w:rsidRDefault="002D1CC3" w:rsidP="0085724F">
      <w:pPr>
        <w:numPr>
          <w:ilvl w:val="0"/>
          <w:numId w:val="7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Заключение между победителем Конкурса и АО «Марка» договора об отчуждении исключительных прав на рисунок для изготовления </w:t>
      </w:r>
      <w:r w:rsidR="00A47DB1" w:rsidRPr="0085724F">
        <w:rPr>
          <w:rFonts w:ascii="Times New Roman" w:hAnsi="Times New Roman" w:cs="Times New Roman"/>
          <w:sz w:val="26"/>
          <w:szCs w:val="26"/>
        </w:rPr>
        <w:t>почтовой открытки</w:t>
      </w:r>
      <w:r w:rsidRPr="0085724F">
        <w:rPr>
          <w:rFonts w:ascii="Times New Roman" w:hAnsi="Times New Roman" w:cs="Times New Roman"/>
          <w:sz w:val="26"/>
          <w:szCs w:val="26"/>
        </w:rPr>
        <w:t>;</w:t>
      </w:r>
    </w:p>
    <w:p w:rsidR="008D69C5" w:rsidRPr="0085724F" w:rsidRDefault="001A5DC2" w:rsidP="0085724F">
      <w:pPr>
        <w:numPr>
          <w:ilvl w:val="0"/>
          <w:numId w:val="7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 </w:t>
      </w:r>
      <w:r w:rsidR="00A47DB1" w:rsidRPr="0085724F">
        <w:rPr>
          <w:rFonts w:ascii="Times New Roman" w:hAnsi="Times New Roman" w:cs="Times New Roman"/>
          <w:sz w:val="26"/>
          <w:szCs w:val="26"/>
        </w:rPr>
        <w:t>почтовой открытки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с рисунком победителя будет приурочен к празднованию Дня детей и р</w:t>
      </w:r>
      <w:r w:rsidR="007B42FB" w:rsidRPr="0085724F">
        <w:rPr>
          <w:rFonts w:ascii="Times New Roman" w:hAnsi="Times New Roman" w:cs="Times New Roman"/>
          <w:sz w:val="26"/>
          <w:szCs w:val="26"/>
        </w:rPr>
        <w:t>одительского счастья 1 июня 202</w:t>
      </w:r>
      <w:r w:rsidR="005A5641">
        <w:rPr>
          <w:rFonts w:ascii="Times New Roman" w:hAnsi="Times New Roman" w:cs="Times New Roman"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8D69C5" w:rsidRDefault="002D1CC3" w:rsidP="0085724F">
      <w:pPr>
        <w:numPr>
          <w:ilvl w:val="0"/>
          <w:numId w:val="7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Награждение победителей, рассылка наградных документов и призов для участников конкурса, финалистов и победителей.</w:t>
      </w:r>
    </w:p>
    <w:p w:rsidR="006C1B47" w:rsidRDefault="006C1B47" w:rsidP="006C1B47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:rsidR="006C1B47" w:rsidRDefault="006C1B47" w:rsidP="006C1B47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>
      <w:pPr>
        <w:pStyle w:val="a5"/>
        <w:numPr>
          <w:ilvl w:val="0"/>
          <w:numId w:val="19"/>
        </w:numPr>
        <w:spacing w:before="240" w:after="24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УСЛОВИЯ УЧАСТИЯ В КОНКУРСЕ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5.1. В конкурсе могут принимать участие н</w:t>
      </w:r>
      <w:r w:rsidR="0084691B" w:rsidRPr="0085724F">
        <w:rPr>
          <w:rFonts w:ascii="Times New Roman" w:hAnsi="Times New Roman" w:cs="Times New Roman"/>
          <w:sz w:val="26"/>
          <w:szCs w:val="26"/>
        </w:rPr>
        <w:t>а добровольной основе учащиеся о</w:t>
      </w:r>
      <w:r w:rsidRPr="0085724F">
        <w:rPr>
          <w:rFonts w:ascii="Times New Roman" w:hAnsi="Times New Roman" w:cs="Times New Roman"/>
          <w:sz w:val="26"/>
          <w:szCs w:val="26"/>
        </w:rPr>
        <w:t>бщеобразовательных учреждений, художественных школ и школ искусств, воспитанники семейно-ориентированных общественных организаций и воскресных школ.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5.2. Конкурс проводится в трех возрастных категориях:</w:t>
      </w:r>
    </w:p>
    <w:p w:rsidR="008D69C5" w:rsidRPr="0085724F" w:rsidRDefault="008957B7" w:rsidP="0085724F">
      <w:pPr>
        <w:spacing w:after="120" w:line="240" w:lineRule="auto"/>
        <w:ind w:left="425"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   7 – 9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лет,</w:t>
      </w:r>
    </w:p>
    <w:p w:rsidR="008D69C5" w:rsidRPr="0085724F" w:rsidRDefault="008957B7" w:rsidP="0085724F">
      <w:pPr>
        <w:spacing w:after="120" w:line="240" w:lineRule="auto"/>
        <w:ind w:left="425"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●   10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– 12 лет,</w:t>
      </w:r>
    </w:p>
    <w:p w:rsidR="008D69C5" w:rsidRPr="0085724F" w:rsidRDefault="002D1CC3" w:rsidP="0085724F">
      <w:pPr>
        <w:spacing w:after="120" w:line="240" w:lineRule="auto"/>
        <w:ind w:left="425"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●   13 – 1</w:t>
      </w:r>
      <w:r w:rsidR="005A5641">
        <w:rPr>
          <w:rFonts w:ascii="Times New Roman" w:hAnsi="Times New Roman" w:cs="Times New Roman"/>
          <w:sz w:val="26"/>
          <w:szCs w:val="26"/>
        </w:rPr>
        <w:t>5</w:t>
      </w:r>
      <w:r w:rsidRPr="0085724F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5.3.  Для участия в Конкурсе необходимо:</w:t>
      </w:r>
    </w:p>
    <w:p w:rsidR="008D69C5" w:rsidRDefault="00EA053B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26</w:t>
      </w:r>
      <w:r w:rsidR="0084691B" w:rsidRPr="0085724F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857FCF">
        <w:rPr>
          <w:rFonts w:ascii="Times New Roman" w:hAnsi="Times New Roman" w:cs="Times New Roman"/>
          <w:sz w:val="26"/>
          <w:szCs w:val="26"/>
        </w:rPr>
        <w:t xml:space="preserve"> </w:t>
      </w:r>
      <w:r w:rsidR="002D1CC3" w:rsidRPr="0085724F">
        <w:rPr>
          <w:rFonts w:ascii="Times New Roman" w:hAnsi="Times New Roman" w:cs="Times New Roman"/>
          <w:sz w:val="26"/>
          <w:szCs w:val="26"/>
        </w:rPr>
        <w:t>202</w:t>
      </w:r>
      <w:r w:rsidR="005A5641">
        <w:rPr>
          <w:rFonts w:ascii="Times New Roman" w:hAnsi="Times New Roman" w:cs="Times New Roman"/>
          <w:sz w:val="26"/>
          <w:szCs w:val="26"/>
        </w:rPr>
        <w:t>6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г. включительно (до 23.59 по МСК) заполнить электронную заявку на странице Конкурса по адресу: </w:t>
      </w:r>
    </w:p>
    <w:p w:rsidR="006C1B47" w:rsidRPr="0085724F" w:rsidRDefault="006C1B47" w:rsidP="006C1B47">
      <w:pPr>
        <w:spacing w:line="240" w:lineRule="auto"/>
        <w:ind w:left="348" w:right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Прикрепить цифровую фотографию произведения. </w:t>
      </w:r>
      <w:r w:rsidRPr="0085724F">
        <w:rPr>
          <w:rFonts w:ascii="Times New Roman" w:hAnsi="Times New Roman" w:cs="Times New Roman"/>
          <w:b/>
          <w:sz w:val="26"/>
          <w:szCs w:val="26"/>
        </w:rPr>
        <w:t>Внимание: файл с конкурсной работой необходимо подписать в формате: ФИО автора, название р</w:t>
      </w:r>
      <w:r w:rsidR="00BF0631">
        <w:rPr>
          <w:rFonts w:ascii="Times New Roman" w:hAnsi="Times New Roman" w:cs="Times New Roman"/>
          <w:b/>
          <w:sz w:val="26"/>
          <w:szCs w:val="26"/>
        </w:rPr>
        <w:t>аботы, возраст автора (пример: «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Иванов Иван, </w:t>
      </w:r>
      <w:r w:rsidR="00BF0631">
        <w:rPr>
          <w:rFonts w:ascii="Times New Roman" w:hAnsi="Times New Roman" w:cs="Times New Roman"/>
          <w:b/>
          <w:sz w:val="26"/>
          <w:szCs w:val="26"/>
        </w:rPr>
        <w:t>Наваринское сражение</w:t>
      </w:r>
      <w:r w:rsidR="0084691B" w:rsidRPr="0085724F">
        <w:rPr>
          <w:rFonts w:ascii="Times New Roman" w:hAnsi="Times New Roman" w:cs="Times New Roman"/>
          <w:b/>
          <w:sz w:val="26"/>
          <w:szCs w:val="26"/>
        </w:rPr>
        <w:t>,</w:t>
      </w:r>
      <w:r w:rsidR="005A5641">
        <w:rPr>
          <w:rFonts w:ascii="Times New Roman" w:hAnsi="Times New Roman" w:cs="Times New Roman"/>
          <w:b/>
          <w:sz w:val="26"/>
          <w:szCs w:val="26"/>
        </w:rPr>
        <w:t xml:space="preserve"> 9 </w:t>
      </w:r>
      <w:r w:rsidRPr="0085724F">
        <w:rPr>
          <w:rFonts w:ascii="Times New Roman" w:hAnsi="Times New Roman" w:cs="Times New Roman"/>
          <w:b/>
          <w:sz w:val="26"/>
          <w:szCs w:val="26"/>
        </w:rPr>
        <w:t>лет</w:t>
      </w:r>
      <w:r w:rsidR="00BF0631">
        <w:rPr>
          <w:rFonts w:ascii="Times New Roman" w:hAnsi="Times New Roman" w:cs="Times New Roman"/>
          <w:b/>
          <w:sz w:val="26"/>
          <w:szCs w:val="26"/>
        </w:rPr>
        <w:t>»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Заявку Участника, возраст которого менее 14 лет, заполняет его законный представитель (один из родителей, усыновитель или опекун) или преподаватель. 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Заявитель может подать заявку на несколько Участников. От каждого Участника на конкурс принимается одна работа.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Заполняя электронную форму, Участник или его законный представитель (при заполнении заявки для Участника, не достигшего 14 лет) соглашается с условиями, указанными в Положение о конкурсе детского рисунка</w:t>
      </w:r>
      <w:r w:rsidR="00857FCF">
        <w:rPr>
          <w:rFonts w:ascii="Times New Roman" w:hAnsi="Times New Roman" w:cs="Times New Roman"/>
          <w:sz w:val="26"/>
          <w:szCs w:val="26"/>
        </w:rPr>
        <w:t xml:space="preserve"> </w:t>
      </w:r>
      <w:r w:rsidR="005A5641" w:rsidRPr="00B11330">
        <w:rPr>
          <w:rFonts w:ascii="Times New Roman" w:hAnsi="Times New Roman" w:cs="Times New Roman"/>
          <w:b/>
          <w:sz w:val="26"/>
          <w:szCs w:val="26"/>
        </w:rPr>
        <w:t>«Морская</w:t>
      </w:r>
      <w:r w:rsidR="005634C7">
        <w:rPr>
          <w:rFonts w:ascii="Times New Roman" w:hAnsi="Times New Roman" w:cs="Times New Roman"/>
          <w:b/>
          <w:sz w:val="26"/>
          <w:szCs w:val="26"/>
        </w:rPr>
        <w:t xml:space="preserve"> слава России»</w:t>
      </w:r>
      <w:r w:rsidRPr="0085724F">
        <w:rPr>
          <w:rFonts w:ascii="Times New Roman" w:hAnsi="Times New Roman" w:cs="Times New Roman"/>
          <w:sz w:val="26"/>
          <w:szCs w:val="26"/>
        </w:rPr>
        <w:t xml:space="preserve"> и дает согласие на обработку </w:t>
      </w:r>
      <w:r w:rsidR="00B92A17">
        <w:rPr>
          <w:rFonts w:ascii="Times New Roman" w:hAnsi="Times New Roman" w:cs="Times New Roman"/>
          <w:sz w:val="26"/>
          <w:szCs w:val="26"/>
        </w:rPr>
        <w:t xml:space="preserve">персональных данных (Приложение № </w:t>
      </w:r>
      <w:r w:rsidRPr="0085724F">
        <w:rPr>
          <w:rFonts w:ascii="Times New Roman" w:hAnsi="Times New Roman" w:cs="Times New Roman"/>
          <w:sz w:val="26"/>
          <w:szCs w:val="26"/>
        </w:rPr>
        <w:t>1).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Заявка заполняется на русском языке. ФИО автора пишется в именительном падеже.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Будьте внимательны, не допускайте опечаток и ошибок! 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Цифровые фотографии (превью) произведения прикрепляются в формате jpeg или png!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Размер превью изображения должен быть не менее 1200х900px с разрешением не</w:t>
      </w:r>
      <w:r w:rsidR="001C4B84" w:rsidRPr="0085724F">
        <w:rPr>
          <w:rFonts w:ascii="Times New Roman" w:hAnsi="Times New Roman" w:cs="Times New Roman"/>
          <w:sz w:val="26"/>
          <w:szCs w:val="26"/>
        </w:rPr>
        <w:t xml:space="preserve"> менее 72 dpi. Размер файла не </w:t>
      </w:r>
      <w:r w:rsidRPr="0085724F">
        <w:rPr>
          <w:rFonts w:ascii="Times New Roman" w:hAnsi="Times New Roman" w:cs="Times New Roman"/>
          <w:sz w:val="26"/>
          <w:szCs w:val="26"/>
        </w:rPr>
        <w:t>должен превышать 5 мб.</w:t>
      </w:r>
    </w:p>
    <w:p w:rsidR="008D69C5" w:rsidRPr="0085724F" w:rsidRDefault="002D1CC3" w:rsidP="00EA32AA">
      <w:pPr>
        <w:numPr>
          <w:ilvl w:val="0"/>
          <w:numId w:val="16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По требованию организаторов, Победители конкурса должны дополнительно предоставить исходные материалы высокого качества. Сканы не компьютерного произведения необходимо присылать в tiff, фото - в raw или jpeg. Съемка должна быть проведена на профессиональную камеру.</w:t>
      </w:r>
    </w:p>
    <w:p w:rsidR="008D69C5" w:rsidRPr="0085724F" w:rsidRDefault="002D1CC3" w:rsidP="00EA32AA">
      <w:pPr>
        <w:numPr>
          <w:ilvl w:val="0"/>
          <w:numId w:val="16"/>
        </w:numPr>
        <w:spacing w:after="240"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Заявки и фотографии работ на электронную почту не принимаются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5.4. Подтвердить согласие на обработку персональных данных (Приложение №1 к настоящему Положению).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5.5. Все присланные на Конкурс материалы не рецензируются и не возвращаются.</w:t>
      </w:r>
    </w:p>
    <w:p w:rsidR="008D69C5" w:rsidRPr="0085724F" w:rsidRDefault="002D1CC3" w:rsidP="00EA32AA">
      <w:pPr>
        <w:spacing w:before="240" w:after="24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8D69C5" w:rsidRPr="0085724F" w:rsidRDefault="002D1CC3" w:rsidP="00EA32AA">
      <w:pPr>
        <w:numPr>
          <w:ilvl w:val="0"/>
          <w:numId w:val="15"/>
        </w:numPr>
        <w:spacing w:before="240"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>право на воспроизведение работ;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распространение работ;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left="708"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публичный показ работ;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переработку работ;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доведение работ до всеобщего сведения;</w:t>
      </w:r>
    </w:p>
    <w:p w:rsidR="008D69C5" w:rsidRPr="0085724F" w:rsidRDefault="002D1CC3" w:rsidP="00EA32AA">
      <w:pPr>
        <w:numPr>
          <w:ilvl w:val="0"/>
          <w:numId w:val="15"/>
        </w:numPr>
        <w:spacing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использование работ без указания имени автора (право на анонимное использование);</w:t>
      </w:r>
    </w:p>
    <w:p w:rsidR="008D69C5" w:rsidRPr="0085724F" w:rsidRDefault="002D1CC3" w:rsidP="00EA32AA">
      <w:pPr>
        <w:numPr>
          <w:ilvl w:val="0"/>
          <w:numId w:val="15"/>
        </w:numPr>
        <w:spacing w:after="24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право на внесение в работы изменений, сокращений и дополнений, снабжение произведения при их использовании иллюстрациями, предисловием, комментариями или какими бы то ни было пояснениями.</w:t>
      </w:r>
    </w:p>
    <w:p w:rsidR="008D69C5" w:rsidRPr="005634C7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5.10.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5.11.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5.12.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5.14. Размещая электронную заявку участник Конкурса подтверждает свое согласие на обработку персональных данных Организатору и Партнерам конкурса (см. Приложение № 1). 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ТРЕБОВАНИЯ К РАБОТАМ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6.1. Работа должна соответствовать теме Конкурса (</w:t>
      </w:r>
      <w:r w:rsidRPr="0085724F">
        <w:rPr>
          <w:rFonts w:ascii="Times New Roman" w:hAnsi="Times New Roman" w:cs="Times New Roman"/>
          <w:b/>
          <w:sz w:val="26"/>
          <w:szCs w:val="26"/>
        </w:rPr>
        <w:t>см. пункт 3.6</w:t>
      </w:r>
      <w:r w:rsidRPr="0085724F">
        <w:rPr>
          <w:rFonts w:ascii="Times New Roman" w:hAnsi="Times New Roman" w:cs="Times New Roman"/>
          <w:sz w:val="26"/>
          <w:szCs w:val="26"/>
        </w:rPr>
        <w:t>).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6.2. Работа должна быть авторской и выполнена специально для данного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6.3. В конкурсных работах не допускаются ссылки на сторонние ресурсы.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6.4. Для участия в Конкурсе принимаются работы:</w:t>
      </w:r>
    </w:p>
    <w:p w:rsidR="008D69C5" w:rsidRPr="0085724F" w:rsidRDefault="002D1CC3" w:rsidP="0085724F">
      <w:pPr>
        <w:numPr>
          <w:ilvl w:val="0"/>
          <w:numId w:val="8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Работы, выполненные в ручных техниках (акварель, гуашь, тушь, цветной или простой карандаш, пастель, малотиражная графика, коллаж), должны быть выполнены на плотной белой бумаге (ватман) формат должен быть не менее альбомного листа (формата А4).</w:t>
      </w:r>
    </w:p>
    <w:p w:rsidR="008D69C5" w:rsidRPr="0085724F" w:rsidRDefault="002D1CC3" w:rsidP="0085724F">
      <w:pPr>
        <w:numPr>
          <w:ilvl w:val="0"/>
          <w:numId w:val="8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>Для работ, выполненных в компьютерной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tiff (программа AdobePhotoshop) или ai (программа AdobeIllustrator).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Каждый элемент должен быть выполнен на отдельном слое. Не допускается склеивание слоев изображения.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Допустимо только наложение слоёв изображения. Если изображение содержит текст, то он должен быть переведен в «кривые». В этом случае текст будет нередактируемым,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Изображения должны иметь разрешение не менее 72 dpi.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6.5.  На Конкурс не принимаются работы:</w:t>
      </w:r>
    </w:p>
    <w:p w:rsidR="008D69C5" w:rsidRPr="0085724F" w:rsidRDefault="002D1CC3" w:rsidP="0085724F">
      <w:pPr>
        <w:numPr>
          <w:ilvl w:val="0"/>
          <w:numId w:val="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содержащие политическую и прочую пропаганду, ложную информацию, призывы к национальной розни, клевету и личные нападки;</w:t>
      </w:r>
    </w:p>
    <w:p w:rsidR="008D69C5" w:rsidRPr="0085724F" w:rsidRDefault="002D1CC3" w:rsidP="0085724F">
      <w:pPr>
        <w:numPr>
          <w:ilvl w:val="0"/>
          <w:numId w:val="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содержащие ненормативную лексику;</w:t>
      </w:r>
    </w:p>
    <w:p w:rsidR="008D69C5" w:rsidRPr="0085724F" w:rsidRDefault="002D1CC3" w:rsidP="0085724F">
      <w:pPr>
        <w:numPr>
          <w:ilvl w:val="0"/>
          <w:numId w:val="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нарушающие авторское право;</w:t>
      </w:r>
    </w:p>
    <w:p w:rsidR="008D69C5" w:rsidRPr="0085724F" w:rsidRDefault="002D1CC3" w:rsidP="0085724F">
      <w:pPr>
        <w:numPr>
          <w:ilvl w:val="0"/>
          <w:numId w:val="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6.6.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8D69C5" w:rsidRPr="0085724F" w:rsidRDefault="002D1CC3" w:rsidP="0085724F">
      <w:pPr>
        <w:numPr>
          <w:ilvl w:val="0"/>
          <w:numId w:val="1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вошедшие во всеобщее употребление для обозначения товаров определенного вида;</w:t>
      </w:r>
    </w:p>
    <w:p w:rsidR="008D69C5" w:rsidRPr="0085724F" w:rsidRDefault="002D1CC3" w:rsidP="0085724F">
      <w:pPr>
        <w:numPr>
          <w:ilvl w:val="0"/>
          <w:numId w:val="1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являющиеся общепринятыми символами и терминами;</w:t>
      </w:r>
    </w:p>
    <w:p w:rsidR="008D69C5" w:rsidRPr="0085724F" w:rsidRDefault="002D1CC3" w:rsidP="0085724F">
      <w:pPr>
        <w:numPr>
          <w:ilvl w:val="0"/>
          <w:numId w:val="1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:rsidR="008D69C5" w:rsidRPr="0085724F" w:rsidRDefault="002D1CC3" w:rsidP="0085724F">
      <w:pPr>
        <w:numPr>
          <w:ilvl w:val="0"/>
          <w:numId w:val="13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представляющие собой форму товаров, которые определяются исключительно или главным образом свойством либо назначением товаров.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6.7. Не допускается использование в работах элементов, представляющих собой:</w:t>
      </w:r>
    </w:p>
    <w:p w:rsidR="008D69C5" w:rsidRPr="0085724F" w:rsidRDefault="002D1CC3" w:rsidP="0085724F">
      <w:pPr>
        <w:numPr>
          <w:ilvl w:val="0"/>
          <w:numId w:val="5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государственные гербы, флаги и другие государственные символы и знаки;</w:t>
      </w:r>
    </w:p>
    <w:p w:rsidR="008D69C5" w:rsidRPr="0085724F" w:rsidRDefault="002D1CC3" w:rsidP="0085724F">
      <w:pPr>
        <w:numPr>
          <w:ilvl w:val="0"/>
          <w:numId w:val="5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сокращенные или полные наименования международных и межправительственных организаций, их гербы, флаги, другие символы и знаки;</w:t>
      </w:r>
    </w:p>
    <w:p w:rsidR="008D69C5" w:rsidRPr="0085724F" w:rsidRDefault="002D1CC3" w:rsidP="0085724F">
      <w:pPr>
        <w:numPr>
          <w:ilvl w:val="0"/>
          <w:numId w:val="5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официальные контрольные, гарантийные или пробирные клейма, печати, награды и другие знаки отличия.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6.8.  Не допускается использование в работах обозначений, представляющих собой или содержащих элементы:</w:t>
      </w:r>
    </w:p>
    <w:p w:rsidR="008D69C5" w:rsidRPr="0085724F" w:rsidRDefault="002D1CC3" w:rsidP="0085724F">
      <w:pPr>
        <w:numPr>
          <w:ilvl w:val="0"/>
          <w:numId w:val="1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являющиеся ложными или способными ввести в заблуждение;</w:t>
      </w:r>
    </w:p>
    <w:p w:rsidR="008D69C5" w:rsidRPr="0085724F" w:rsidRDefault="002D1CC3" w:rsidP="0085724F">
      <w:pPr>
        <w:numPr>
          <w:ilvl w:val="0"/>
          <w:numId w:val="11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противоречащие общественным интересам, принципам гуманности и морали.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 xml:space="preserve">6.9. </w:t>
      </w:r>
      <w:r w:rsidRPr="0085724F">
        <w:rPr>
          <w:rFonts w:ascii="Times New Roman" w:hAnsi="Times New Roman" w:cs="Times New Roman"/>
          <w:sz w:val="26"/>
          <w:szCs w:val="26"/>
        </w:rPr>
        <w:tab/>
        <w:t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6.10 </w:t>
      </w:r>
      <w:r w:rsidRPr="0085724F">
        <w:rPr>
          <w:rFonts w:ascii="Times New Roman" w:hAnsi="Times New Roman" w:cs="Times New Roman"/>
          <w:b/>
          <w:sz w:val="26"/>
          <w:szCs w:val="26"/>
        </w:rPr>
        <w:t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6.11.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6.12.  Работы не должны быть тождественны:</w:t>
      </w:r>
    </w:p>
    <w:p w:rsidR="008D69C5" w:rsidRPr="0085724F" w:rsidRDefault="002D1CC3" w:rsidP="0085724F">
      <w:pPr>
        <w:numPr>
          <w:ilvl w:val="0"/>
          <w:numId w:val="14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:rsidR="008D69C5" w:rsidRPr="0085724F" w:rsidRDefault="002D1CC3" w:rsidP="0085724F">
      <w:pPr>
        <w:numPr>
          <w:ilvl w:val="0"/>
          <w:numId w:val="14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имени, псевдониму или производному от них обозначению, портрету или факсимиле известного в Российской Федерации;</w:t>
      </w:r>
    </w:p>
    <w:p w:rsidR="008D69C5" w:rsidRPr="0085724F" w:rsidRDefault="002D1CC3" w:rsidP="0085724F">
      <w:pPr>
        <w:numPr>
          <w:ilvl w:val="0"/>
          <w:numId w:val="14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промышленному образцу, знаку соответствия, права на которые возникли ранее даты приоритета регистрируемого товарного знака.</w:t>
      </w:r>
    </w:p>
    <w:p w:rsidR="008D69C5" w:rsidRPr="0085724F" w:rsidRDefault="0085724F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6.13</w:t>
      </w:r>
      <w:r w:rsidR="002D1CC3" w:rsidRPr="0085724F">
        <w:rPr>
          <w:rFonts w:ascii="Times New Roman" w:hAnsi="Times New Roman" w:cs="Times New Roman"/>
          <w:sz w:val="26"/>
          <w:szCs w:val="26"/>
        </w:rPr>
        <w:t>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ПОРЯДОК ПОДВЕДЕНИЯ ИТОГОВ КОНКУРСА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 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п. 6 настоящего Положения, для рассмотрения Жюри Конкурса. Рабочая группа не рассматривает заявки, поступившие </w:t>
      </w:r>
      <w:r w:rsidRPr="0085724F">
        <w:rPr>
          <w:rFonts w:ascii="Times New Roman" w:hAnsi="Times New Roman" w:cs="Times New Roman"/>
          <w:b/>
          <w:sz w:val="26"/>
          <w:szCs w:val="26"/>
        </w:rPr>
        <w:t>позднее</w:t>
      </w:r>
      <w:r w:rsidR="005634C7">
        <w:rPr>
          <w:rFonts w:ascii="Times New Roman" w:hAnsi="Times New Roman" w:cs="Times New Roman"/>
          <w:b/>
          <w:sz w:val="26"/>
          <w:szCs w:val="26"/>
        </w:rPr>
        <w:t>26</w:t>
      </w:r>
      <w:r w:rsidR="00110720" w:rsidRPr="0085724F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5A5641">
        <w:rPr>
          <w:rFonts w:ascii="Times New Roman" w:hAnsi="Times New Roman" w:cs="Times New Roman"/>
          <w:b/>
          <w:sz w:val="26"/>
          <w:szCs w:val="26"/>
        </w:rPr>
        <w:t>6</w:t>
      </w:r>
      <w:r w:rsidRPr="0085724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85724F">
        <w:rPr>
          <w:rFonts w:ascii="Times New Roman" w:hAnsi="Times New Roman" w:cs="Times New Roman"/>
          <w:sz w:val="26"/>
          <w:szCs w:val="26"/>
        </w:rPr>
        <w:t>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Рабочая группа определяет работы финалистов. Работы оцениваются по следующим критериям:</w:t>
      </w:r>
    </w:p>
    <w:p w:rsidR="008D69C5" w:rsidRPr="0085724F" w:rsidRDefault="002D1CC3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соответствие заявленной форме выпуска;</w:t>
      </w:r>
    </w:p>
    <w:p w:rsidR="008D69C5" w:rsidRPr="0085724F" w:rsidRDefault="002D1CC3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образность и полнота раскрытия темы;</w:t>
      </w:r>
    </w:p>
    <w:p w:rsidR="008D69C5" w:rsidRPr="0085724F" w:rsidRDefault="002D1CC3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степень эмоционального воздействия рисунка;</w:t>
      </w:r>
    </w:p>
    <w:p w:rsidR="008D69C5" w:rsidRPr="0085724F" w:rsidRDefault="002D1CC3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высокий художественный уровень исполнения;</w:t>
      </w:r>
    </w:p>
    <w:p w:rsidR="008D69C5" w:rsidRPr="0085724F" w:rsidRDefault="00110720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оригинальность и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 актуальность выбранной идеи;</w:t>
      </w:r>
    </w:p>
    <w:p w:rsidR="008D69C5" w:rsidRPr="0085724F" w:rsidRDefault="002D1CC3" w:rsidP="0085724F">
      <w:pPr>
        <w:numPr>
          <w:ilvl w:val="0"/>
          <w:numId w:val="2"/>
        </w:num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художественное воображение, исполнительское </w:t>
      </w:r>
      <w:r w:rsidR="00110720" w:rsidRPr="0085724F">
        <w:rPr>
          <w:rFonts w:ascii="Times New Roman" w:hAnsi="Times New Roman" w:cs="Times New Roman"/>
          <w:sz w:val="26"/>
          <w:szCs w:val="26"/>
        </w:rPr>
        <w:t>мастерство.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Решение Рабочей группы принимается путем online-голосования по принципу один член Рабочей группы может поставить балл от 1 до 5 одной работе. Голосование проводится на протяжении </w:t>
      </w:r>
      <w:r w:rsidR="00110720" w:rsidRPr="0085724F">
        <w:rPr>
          <w:rFonts w:ascii="Times New Roman" w:hAnsi="Times New Roman" w:cs="Times New Roman"/>
          <w:sz w:val="26"/>
          <w:szCs w:val="26"/>
        </w:rPr>
        <w:t>срока,</w:t>
      </w:r>
      <w:r w:rsidRPr="0085724F">
        <w:rPr>
          <w:rFonts w:ascii="Times New Roman" w:hAnsi="Times New Roman" w:cs="Times New Roman"/>
          <w:sz w:val="26"/>
          <w:szCs w:val="26"/>
        </w:rPr>
        <w:t xml:space="preserve"> указанного в п.4.1.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Член Рабочей группы может в любой момент, в рамках периода проведения голосования отозвать свою </w:t>
      </w:r>
      <w:r w:rsidR="00110720" w:rsidRPr="0085724F">
        <w:rPr>
          <w:rFonts w:ascii="Times New Roman" w:hAnsi="Times New Roman" w:cs="Times New Roman"/>
          <w:sz w:val="26"/>
          <w:szCs w:val="26"/>
        </w:rPr>
        <w:t>оценку. Отобранные</w:t>
      </w:r>
      <w:r w:rsidRPr="0085724F">
        <w:rPr>
          <w:rFonts w:ascii="Times New Roman" w:hAnsi="Times New Roman" w:cs="Times New Roman"/>
          <w:sz w:val="26"/>
          <w:szCs w:val="26"/>
        </w:rPr>
        <w:t xml:space="preserve"> работы финалистов и протокол заседания Рабочей группы передаются для рассмотрения в Жюри Конкурса.</w:t>
      </w:r>
    </w:p>
    <w:p w:rsidR="00110720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7.2. Победителя (Гран-при) и призеров Конкурса среди финалистов определяет Жюри. </w:t>
      </w:r>
    </w:p>
    <w:p w:rsidR="008D69C5" w:rsidRPr="0085724F" w:rsidRDefault="00110720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 xml:space="preserve">7.3. </w:t>
      </w:r>
      <w:r w:rsidR="002D1CC3" w:rsidRPr="0085724F">
        <w:rPr>
          <w:rFonts w:ascii="Times New Roman" w:hAnsi="Times New Roman" w:cs="Times New Roman"/>
          <w:sz w:val="26"/>
          <w:szCs w:val="26"/>
        </w:rPr>
        <w:t>Жюри рассматривает отобранные Рабочей группой работы посредством online-голосования и определяет победител</w:t>
      </w:r>
      <w:r w:rsidR="0055118D">
        <w:rPr>
          <w:rFonts w:ascii="Times New Roman" w:hAnsi="Times New Roman" w:cs="Times New Roman"/>
          <w:sz w:val="26"/>
          <w:szCs w:val="26"/>
        </w:rPr>
        <w:t>я Гран-п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ри и 9 призеров (по 3 в каждой из трех возрастных групп). Победители определяются большинством голосов членов Жюри. Решение Жюри оформляется протоколом. Решение Жюри окончательно и пересмотру не подлежит.  </w:t>
      </w:r>
      <w:r w:rsidR="002D1CC3" w:rsidRPr="0085724F">
        <w:rPr>
          <w:rFonts w:ascii="Times New Roman" w:hAnsi="Times New Roman" w:cs="Times New Roman"/>
          <w:sz w:val="26"/>
          <w:szCs w:val="26"/>
        </w:rPr>
        <w:tab/>
      </w:r>
    </w:p>
    <w:p w:rsidR="008D69C5" w:rsidRPr="0085724F" w:rsidRDefault="00110720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7.4</w:t>
      </w:r>
      <w:r w:rsidR="002D1CC3" w:rsidRPr="0085724F">
        <w:rPr>
          <w:rFonts w:ascii="Times New Roman" w:hAnsi="Times New Roman" w:cs="Times New Roman"/>
          <w:sz w:val="26"/>
          <w:szCs w:val="26"/>
        </w:rPr>
        <w:t xml:space="preserve">. Итоги Конкурса размещаются официальных сайтах и информационных ресурсах Организатора и партнеров. 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8.1.Рисунки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:rsidR="008D69C5" w:rsidRPr="0085724F" w:rsidRDefault="00110720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8.2.</w:t>
      </w:r>
      <w:r w:rsidR="002D1CC3" w:rsidRPr="0085724F">
        <w:rPr>
          <w:rFonts w:ascii="Times New Roman" w:hAnsi="Times New Roman" w:cs="Times New Roman"/>
          <w:sz w:val="26"/>
          <w:szCs w:val="26"/>
        </w:rPr>
        <w:t>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8.3.После подведения итогов конкурса, в течение 30 рабочих дней, участники Ко</w:t>
      </w:r>
      <w:r w:rsidR="005634C7">
        <w:rPr>
          <w:rFonts w:ascii="Times New Roman" w:hAnsi="Times New Roman" w:cs="Times New Roman"/>
          <w:sz w:val="26"/>
          <w:szCs w:val="26"/>
        </w:rPr>
        <w:t>нкурса, заявки которых пройдут м</w:t>
      </w:r>
      <w:r w:rsidR="005634C7" w:rsidRPr="0085724F">
        <w:rPr>
          <w:rFonts w:ascii="Times New Roman" w:hAnsi="Times New Roman" w:cs="Times New Roman"/>
          <w:sz w:val="26"/>
          <w:szCs w:val="26"/>
        </w:rPr>
        <w:t>ацерацию</w:t>
      </w:r>
      <w:r w:rsidRPr="0085724F">
        <w:rPr>
          <w:rFonts w:ascii="Times New Roman" w:hAnsi="Times New Roman" w:cs="Times New Roman"/>
          <w:sz w:val="26"/>
          <w:szCs w:val="26"/>
        </w:rPr>
        <w:t xml:space="preserve"> и будут допущены к участию в Конкурсе, получат электронные Сертификаты.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8.4.</w:t>
      </w:r>
      <w:r w:rsidRPr="0085724F">
        <w:rPr>
          <w:rFonts w:ascii="Times New Roman" w:hAnsi="Times New Roman" w:cs="Times New Roman"/>
          <w:sz w:val="26"/>
          <w:szCs w:val="26"/>
          <w:highlight w:val="white"/>
        </w:rPr>
        <w:t xml:space="preserve">Лауреаты </w:t>
      </w:r>
      <w:r w:rsidR="0085724F">
        <w:rPr>
          <w:rFonts w:ascii="Times New Roman" w:hAnsi="Times New Roman" w:cs="Times New Roman"/>
          <w:sz w:val="26"/>
          <w:szCs w:val="26"/>
        </w:rPr>
        <w:t>и п</w:t>
      </w:r>
      <w:r w:rsidRPr="0085724F">
        <w:rPr>
          <w:rFonts w:ascii="Times New Roman" w:hAnsi="Times New Roman" w:cs="Times New Roman"/>
          <w:sz w:val="26"/>
          <w:szCs w:val="26"/>
        </w:rPr>
        <w:t>обе</w:t>
      </w:r>
      <w:r w:rsidR="0085724F">
        <w:rPr>
          <w:rFonts w:ascii="Times New Roman" w:hAnsi="Times New Roman" w:cs="Times New Roman"/>
          <w:sz w:val="26"/>
          <w:szCs w:val="26"/>
        </w:rPr>
        <w:t>дители будут отмечены именными дипломами и ценными призами от партнера К</w:t>
      </w:r>
      <w:r w:rsidRPr="0085724F">
        <w:rPr>
          <w:rFonts w:ascii="Times New Roman" w:hAnsi="Times New Roman" w:cs="Times New Roman"/>
          <w:sz w:val="26"/>
          <w:szCs w:val="26"/>
        </w:rPr>
        <w:t>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</w:t>
      </w:r>
      <w:r w:rsidR="0085724F">
        <w:rPr>
          <w:rFonts w:ascii="Times New Roman" w:hAnsi="Times New Roman" w:cs="Times New Roman"/>
          <w:sz w:val="26"/>
          <w:szCs w:val="26"/>
        </w:rPr>
        <w:t>5</w:t>
      </w:r>
      <w:r w:rsidRPr="0085724F">
        <w:rPr>
          <w:rFonts w:ascii="Times New Roman" w:hAnsi="Times New Roman" w:cs="Times New Roman"/>
          <w:sz w:val="26"/>
          <w:szCs w:val="26"/>
        </w:rPr>
        <w:t>.Организаторы оставляют за собой право на поощрение финалистов и победителей Конкурса дополнительными призами.</w:t>
      </w:r>
    </w:p>
    <w:p w:rsidR="008D69C5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8.</w:t>
      </w:r>
      <w:r w:rsidR="0085724F">
        <w:rPr>
          <w:rFonts w:ascii="Times New Roman" w:hAnsi="Times New Roman" w:cs="Times New Roman"/>
          <w:sz w:val="26"/>
          <w:szCs w:val="26"/>
        </w:rPr>
        <w:t>6</w:t>
      </w:r>
      <w:r w:rsidRPr="0085724F">
        <w:rPr>
          <w:rFonts w:ascii="Times New Roman" w:hAnsi="Times New Roman" w:cs="Times New Roman"/>
          <w:sz w:val="26"/>
          <w:szCs w:val="26"/>
        </w:rPr>
        <w:t>.Организатор</w:t>
      </w:r>
      <w:r w:rsidR="00151D35" w:rsidRPr="0085724F">
        <w:rPr>
          <w:rFonts w:ascii="Times New Roman" w:hAnsi="Times New Roman" w:cs="Times New Roman"/>
          <w:sz w:val="26"/>
          <w:szCs w:val="26"/>
        </w:rPr>
        <w:t>ы</w:t>
      </w:r>
      <w:r w:rsidRPr="0085724F">
        <w:rPr>
          <w:rFonts w:ascii="Times New Roman" w:hAnsi="Times New Roman" w:cs="Times New Roman"/>
          <w:sz w:val="26"/>
          <w:szCs w:val="26"/>
        </w:rPr>
        <w:t xml:space="preserve"> конкурса вправе учредить дополнительные номинации и награды Конкурса (дипломы в специальных номинациях и пр.). </w:t>
      </w:r>
    </w:p>
    <w:p w:rsidR="00C704FE" w:rsidRPr="0085724F" w:rsidRDefault="00C704FE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ПРАВА И ОБЯЗАННОСТИ УЧАСТНИКА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9.1. </w:t>
      </w:r>
      <w:r w:rsidRPr="0085724F">
        <w:rPr>
          <w:rFonts w:ascii="Times New Roman" w:hAnsi="Times New Roman" w:cs="Times New Roman"/>
          <w:b/>
          <w:sz w:val="26"/>
          <w:szCs w:val="26"/>
        </w:rPr>
        <w:t>Участник Конкурса имеет право: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9.1.1 ознакомиться с настоящим Положением о Конкурсе на официальных сайтах и информационных ресурсах Фонда Андрея Первозванного, АО «Марка» и на страницах партнеров конкурса;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9.1.2. принимать участие в Конкурсе в порядке, определенном настоящим Положением;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9.1.3. получать информацию об изменениях в Положении;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9.1.4. получать от Организаторов Конкурса необходимую информацию о порядке организации и проведения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9.2.Участник обязуется: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9.2.1. соблюдать условия настоящего Положения, опубликованного на официальном сайте </w:t>
      </w:r>
      <w:r w:rsidR="00110720" w:rsidRPr="0085724F">
        <w:rPr>
          <w:rFonts w:ascii="Times New Roman" w:hAnsi="Times New Roman" w:cs="Times New Roman"/>
          <w:sz w:val="26"/>
          <w:szCs w:val="26"/>
        </w:rPr>
        <w:t>ресурсах Фонда</w:t>
      </w:r>
      <w:r w:rsidRPr="0085724F">
        <w:rPr>
          <w:rFonts w:ascii="Times New Roman" w:hAnsi="Times New Roman" w:cs="Times New Roman"/>
          <w:sz w:val="26"/>
          <w:szCs w:val="26"/>
        </w:rPr>
        <w:t xml:space="preserve"> Андрея Первозванного;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9.2.2. 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</w:t>
      </w:r>
      <w:r w:rsidRPr="0085724F">
        <w:rPr>
          <w:rFonts w:ascii="Times New Roman" w:hAnsi="Times New Roman" w:cs="Times New Roman"/>
          <w:sz w:val="26"/>
          <w:szCs w:val="26"/>
        </w:rPr>
        <w:lastRenderedPageBreak/>
        <w:t>Участник Конкурса, набравший наибольшее количество голосов, среди оставшихся участников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5724F">
        <w:rPr>
          <w:rFonts w:ascii="Times New Roman" w:hAnsi="Times New Roman" w:cs="Times New Roman"/>
          <w:sz w:val="26"/>
          <w:szCs w:val="26"/>
        </w:rPr>
        <w:t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9.2.4. подача электронной заявки на участие в Конкурсе означает согласие участника со всеми условиями Конкурса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9.2.5.участник дает согласие на обработку персональных данных Организаторам и Оператору конкурса. 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ПРАВА И ОБЯЗАННОСТИ ОРГАНИЗАТОРОВ КОНКУРСА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 Организаторы Конкурса: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10.1.1. 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10.1.2. 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10.1.3. отказать в участии в Конкурсе заявителю, не полностью заполнившему заявку, приславшему свою заявку позже указанного времени;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10.1.4. 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10.1.5. вправе вносить изменения в настоящее Положение в течение заявочного этапа Конкурса;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10.1.7. в любое время до определения победителя прекратить проведение Конкурса, разместив информационное сообщение об этом на официальных сайтах и информационных ресурсах Фонда Андрея Первозванного, АО «Марка» и на страницах партнеров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10.2. Обязанности Организаторов Конкурса: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10.2.1. провести Конкурс в порядке и на условиях, определенных настоящим Положением;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10.2. обеспечить конфиденциальность персональных данных, полученных Организаторами Конкурса от Участников,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10.2.3. обеспечить предоставление прав победителям Конкурса, предусмотренные п. 8 настоящего Положения.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10.3. Организаторы Конкурса не несут ответственности за: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lastRenderedPageBreak/>
        <w:t>10.3.2.неполучение/несвоевременное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10.3.3. неисполнение (несвоевременное исполнение) Участниками Конкурса обязанностей, предусмотренных настоящим Положением;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10.3.4. 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10.3.5. за переносы сроков и сбои в проведении Конкурса, а также другие изменения в проведении Конкурса.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ФОРС-МАЖОР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11.1.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 xml:space="preserve">11.2 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 </w:t>
      </w:r>
    </w:p>
    <w:p w:rsidR="008D69C5" w:rsidRPr="0085724F" w:rsidRDefault="002D1CC3" w:rsidP="0085724F">
      <w:pPr>
        <w:pStyle w:val="a5"/>
        <w:numPr>
          <w:ilvl w:val="0"/>
          <w:numId w:val="19"/>
        </w:numPr>
        <w:spacing w:after="120" w:line="240" w:lineRule="auto"/>
        <w:ind w:right="-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12.1. Настоящее Положение вступает в силу со дня его утверждения.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12.2. Организаторы Конкурса не несут никаких обязательств финансового, денежного характера перед Участниками Конкурса.</w:t>
      </w:r>
    </w:p>
    <w:p w:rsidR="008D69C5" w:rsidRPr="0085724F" w:rsidRDefault="002D1CC3" w:rsidP="0085724F">
      <w:pPr>
        <w:spacing w:after="12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12.3. Указанный Конкурс носит социальную направленность и не имеет какой-либо коммерческой составляющей.</w:t>
      </w:r>
    </w:p>
    <w:p w:rsidR="008D69C5" w:rsidRPr="0085724F" w:rsidRDefault="002D1CC3" w:rsidP="00EA32AA">
      <w:pPr>
        <w:pStyle w:val="a5"/>
        <w:numPr>
          <w:ilvl w:val="0"/>
          <w:numId w:val="19"/>
        </w:numPr>
        <w:spacing w:before="240" w:after="24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8D69C5" w:rsidRPr="0085724F" w:rsidRDefault="002D1CC3" w:rsidP="00EA32AA">
      <w:pPr>
        <w:spacing w:before="240" w:after="240" w:line="240" w:lineRule="auto"/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85724F">
        <w:rPr>
          <w:rFonts w:ascii="Times New Roman" w:hAnsi="Times New Roman" w:cs="Times New Roman"/>
          <w:sz w:val="26"/>
          <w:szCs w:val="26"/>
        </w:rPr>
        <w:t>Адрес: Фонда Андрея Первозванного: г. Москва, ул. Покровка. д.42, стр.5</w:t>
      </w:r>
    </w:p>
    <w:p w:rsidR="008D69C5" w:rsidRPr="0085724F" w:rsidRDefault="002D1CC3" w:rsidP="00EA32AA">
      <w:pPr>
        <w:spacing w:before="240" w:after="24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24F">
        <w:rPr>
          <w:rFonts w:ascii="Times New Roman" w:hAnsi="Times New Roman" w:cs="Times New Roman"/>
          <w:b/>
          <w:sz w:val="26"/>
          <w:szCs w:val="26"/>
        </w:rPr>
        <w:t>По организационным вопросам конкурса:</w:t>
      </w:r>
    </w:p>
    <w:p w:rsidR="008D69C5" w:rsidRPr="0085724F" w:rsidRDefault="00A47DB1" w:rsidP="00EA32AA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724F">
        <w:rPr>
          <w:rFonts w:ascii="Times New Roman" w:hAnsi="Times New Roman" w:cs="Times New Roman"/>
          <w:sz w:val="26"/>
          <w:szCs w:val="26"/>
        </w:rPr>
        <w:t>Степанова Юлия Александровна,</w:t>
      </w:r>
      <w:hyperlink r:id="rId16" w:history="1">
        <w:r w:rsidRPr="0085724F">
          <w:rPr>
            <w:rStyle w:val="a6"/>
            <w:rFonts w:ascii="Times New Roman" w:hAnsi="Times New Roman" w:cs="Times New Roman"/>
            <w:b/>
            <w:i/>
            <w:sz w:val="26"/>
            <w:szCs w:val="26"/>
          </w:rPr>
          <w:t>JStepanova@fap.ru</w:t>
        </w:r>
      </w:hyperlink>
    </w:p>
    <w:p w:rsidR="008D69C5" w:rsidRPr="0085724F" w:rsidRDefault="008D69C5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0514E" w:rsidRPr="0085724F" w:rsidRDefault="0010514E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32AA" w:rsidRPr="0085724F" w:rsidRDefault="00EA32AA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32AA" w:rsidRPr="0085724F" w:rsidRDefault="00EA32AA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24F" w:rsidRDefault="0085724F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24F" w:rsidRDefault="0085724F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24F" w:rsidRDefault="0085724F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24F" w:rsidRDefault="0085724F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24F" w:rsidRDefault="0085724F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D69C5" w:rsidRPr="0085724F" w:rsidRDefault="002D1CC3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24F">
        <w:rPr>
          <w:rFonts w:ascii="Times New Roman" w:hAnsi="Times New Roman" w:cs="Times New Roman"/>
          <w:b/>
          <w:sz w:val="24"/>
          <w:szCs w:val="24"/>
          <w:u w:val="single"/>
        </w:rPr>
        <w:t>Приложение №1</w:t>
      </w:r>
    </w:p>
    <w:p w:rsidR="003227E4" w:rsidRDefault="002D1CC3" w:rsidP="0010514E">
      <w:pPr>
        <w:spacing w:line="240" w:lineRule="auto"/>
        <w:ind w:right="-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r w:rsidR="0055118D">
        <w:rPr>
          <w:rFonts w:ascii="Times New Roman" w:hAnsi="Times New Roman" w:cs="Times New Roman"/>
          <w:b/>
          <w:sz w:val="24"/>
          <w:szCs w:val="24"/>
        </w:rPr>
        <w:t xml:space="preserve">Всероссийском </w:t>
      </w:r>
      <w:r w:rsidRPr="0085724F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</w:p>
    <w:p w:rsidR="005A5641" w:rsidRPr="005A5641" w:rsidRDefault="002D1CC3" w:rsidP="003227E4">
      <w:pPr>
        <w:spacing w:line="240" w:lineRule="auto"/>
        <w:ind w:right="-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>детского рисунка</w:t>
      </w:r>
      <w:r w:rsidR="005A5641" w:rsidRPr="005A5641">
        <w:rPr>
          <w:rFonts w:ascii="Times New Roman" w:hAnsi="Times New Roman" w:cs="Times New Roman"/>
          <w:b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b/>
          <w:sz w:val="24"/>
          <w:szCs w:val="24"/>
        </w:rPr>
        <w:t>слава России»</w:t>
      </w:r>
    </w:p>
    <w:p w:rsidR="005A5641" w:rsidRPr="0085724F" w:rsidRDefault="005A5641" w:rsidP="0010514E">
      <w:pPr>
        <w:spacing w:line="240" w:lineRule="auto"/>
        <w:ind w:right="-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69C5" w:rsidRPr="0085724F" w:rsidRDefault="002D1CC3" w:rsidP="0085724F">
      <w:pPr>
        <w:shd w:val="clear" w:color="auto" w:fill="FFFFFF"/>
        <w:ind w:right="-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5724F" w:rsidRDefault="0085724F" w:rsidP="0085724F">
      <w:pPr>
        <w:shd w:val="clear" w:color="auto" w:fill="FFFFFF"/>
        <w:ind w:right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>
      <w:pPr>
        <w:shd w:val="clear" w:color="auto" w:fill="FFFFFF"/>
        <w:ind w:right="-21" w:firstLine="420"/>
        <w:jc w:val="both"/>
        <w:rPr>
          <w:rFonts w:ascii="Times New Roman" w:hAnsi="Times New Roman" w:cs="Times New Roman"/>
          <w:color w:val="1155CC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 xml:space="preserve">Я, Пользователь Сайта </w:t>
      </w:r>
      <w:hyperlink r:id="rId17">
        <w:r w:rsidRPr="0085724F">
          <w:rPr>
            <w:rFonts w:ascii="Times New Roman" w:hAnsi="Times New Roman" w:cs="Times New Roman"/>
            <w:color w:val="1155CC"/>
            <w:sz w:val="24"/>
            <w:szCs w:val="24"/>
          </w:rPr>
          <w:t>https://fap.ru</w:t>
        </w:r>
      </w:hyperlink>
      <w:r w:rsidRPr="0085724F">
        <w:rPr>
          <w:rFonts w:ascii="Times New Roman" w:hAnsi="Times New Roman" w:cs="Times New Roman"/>
          <w:sz w:val="24"/>
          <w:szCs w:val="24"/>
        </w:rPr>
        <w:t xml:space="preserve"> даю согласие на обработку своих персональных данных и (или) персональных данных своего несовершеннолетнего ребенка свободно, своей волей и в своем интересе. Настоящее Согласие дано Оператору сайта </w:t>
      </w:r>
      <w:hyperlink r:id="rId18">
        <w:r w:rsidRPr="0085724F">
          <w:rPr>
            <w:rFonts w:ascii="Times New Roman" w:hAnsi="Times New Roman" w:cs="Times New Roman"/>
            <w:color w:val="1155CC"/>
            <w:sz w:val="24"/>
            <w:szCs w:val="24"/>
          </w:rPr>
          <w:t>https://fap.ru</w:t>
        </w:r>
      </w:hyperlink>
    </w:p>
    <w:p w:rsidR="008D69C5" w:rsidRPr="0085724F" w:rsidRDefault="002D1CC3" w:rsidP="0085724F">
      <w:pPr>
        <w:shd w:val="clear" w:color="auto" w:fill="FFFFFF"/>
        <w:ind w:right="-21" w:firstLine="420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Я, Пользователь Сайта, выражаю согласие на получение информации по электронной почте или телефону от  Оператора Сайта.</w:t>
      </w:r>
      <w:r w:rsidRPr="0085724F">
        <w:rPr>
          <w:rFonts w:ascii="Times New Roman" w:hAnsi="Times New Roman" w:cs="Times New Roman"/>
          <w:sz w:val="24"/>
          <w:szCs w:val="24"/>
        </w:rPr>
        <w:br/>
        <w:t>Целью обработки персональных данных являются:</w:t>
      </w:r>
    </w:p>
    <w:p w:rsidR="008D69C5" w:rsidRPr="0085724F" w:rsidRDefault="002D1CC3" w:rsidP="005A5641">
      <w:pPr>
        <w:pStyle w:val="a5"/>
        <w:numPr>
          <w:ilvl w:val="0"/>
          <w:numId w:val="18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подача заявки на участие в конкурсе детского рисунка</w:t>
      </w:r>
      <w:r w:rsidR="005A5641" w:rsidRPr="005A5641">
        <w:rPr>
          <w:rFonts w:ascii="Times New Roman" w:hAnsi="Times New Roman" w:cs="Times New Roman"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sz w:val="24"/>
          <w:szCs w:val="24"/>
        </w:rPr>
        <w:t xml:space="preserve">слава России» в рамках </w:t>
      </w:r>
      <w:r w:rsidR="005634C7" w:rsidRPr="0085724F">
        <w:rPr>
          <w:rFonts w:ascii="Times New Roman" w:hAnsi="Times New Roman" w:cs="Times New Roman"/>
          <w:sz w:val="24"/>
          <w:szCs w:val="24"/>
        </w:rPr>
        <w:t>проведения</w:t>
      </w:r>
      <w:r w:rsidRPr="0085724F">
        <w:rPr>
          <w:rFonts w:ascii="Times New Roman" w:hAnsi="Times New Roman" w:cs="Times New Roman"/>
          <w:sz w:val="24"/>
          <w:szCs w:val="24"/>
        </w:rPr>
        <w:t xml:space="preserve"> праздника «День детей и родительского счастья» 01 июня 202</w:t>
      </w:r>
      <w:r w:rsidR="005A5641">
        <w:rPr>
          <w:rFonts w:ascii="Times New Roman" w:hAnsi="Times New Roman" w:cs="Times New Roman"/>
          <w:sz w:val="24"/>
          <w:szCs w:val="24"/>
        </w:rPr>
        <w:t>6</w:t>
      </w:r>
      <w:r w:rsidRPr="0085724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8D69C5" w:rsidRPr="0085724F" w:rsidRDefault="002D1CC3" w:rsidP="0085724F">
      <w:pPr>
        <w:pStyle w:val="a5"/>
        <w:numPr>
          <w:ilvl w:val="0"/>
          <w:numId w:val="18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подготовка и направление ответов на запросы. консультирование по организационным вопросам проведения конкурса;</w:t>
      </w:r>
    </w:p>
    <w:p w:rsidR="008D69C5" w:rsidRPr="0085724F" w:rsidRDefault="002D1CC3" w:rsidP="0085724F">
      <w:pPr>
        <w:pStyle w:val="a5"/>
        <w:numPr>
          <w:ilvl w:val="0"/>
          <w:numId w:val="18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направление в мой адрес писем информационного характера.</w:t>
      </w:r>
    </w:p>
    <w:p w:rsidR="005634C7" w:rsidRDefault="005634C7" w:rsidP="0085724F">
      <w:pPr>
        <w:shd w:val="clear" w:color="auto" w:fill="FFFFFF"/>
        <w:ind w:right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>
      <w:pPr>
        <w:shd w:val="clear" w:color="auto" w:fill="FFFFFF"/>
        <w:ind w:right="-21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Объем обработки персональных данных:</w:t>
      </w:r>
    </w:p>
    <w:p w:rsidR="008D69C5" w:rsidRPr="0085724F" w:rsidRDefault="002D1CC3" w:rsidP="0085724F">
      <w:pPr>
        <w:numPr>
          <w:ilvl w:val="0"/>
          <w:numId w:val="12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фамилия, имя, отчество и (или) фамилия, имя, отчество моего несовершенного ребенка;</w:t>
      </w:r>
    </w:p>
    <w:p w:rsidR="008D69C5" w:rsidRPr="0085724F" w:rsidRDefault="002D1CC3" w:rsidP="0085724F">
      <w:pPr>
        <w:numPr>
          <w:ilvl w:val="0"/>
          <w:numId w:val="12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дата и год рождения моего несовершеннолетнего ребенка, пол</w:t>
      </w:r>
    </w:p>
    <w:p w:rsidR="008D69C5" w:rsidRPr="0085724F" w:rsidRDefault="002D1CC3" w:rsidP="0085724F">
      <w:pPr>
        <w:numPr>
          <w:ilvl w:val="0"/>
          <w:numId w:val="12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8D69C5" w:rsidRPr="0085724F" w:rsidRDefault="002D1CC3" w:rsidP="0085724F">
      <w:pPr>
        <w:numPr>
          <w:ilvl w:val="0"/>
          <w:numId w:val="12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телефон</w:t>
      </w:r>
    </w:p>
    <w:p w:rsidR="008D69C5" w:rsidRPr="0085724F" w:rsidRDefault="002D1CC3" w:rsidP="0085724F">
      <w:pPr>
        <w:numPr>
          <w:ilvl w:val="0"/>
          <w:numId w:val="12"/>
        </w:numPr>
        <w:shd w:val="clear" w:color="auto" w:fill="FFFFFF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IP-адрес, информация из cookies, информация о браузере пользователя (или иной программе, с помощью которой осуществляется доступ к сайту), время доступа, адрес запрашиваемой страницы, другие данные о посетителях от сервисов статистики посещаемости и иные данные, сбор и обработка которых происходит автоматически на сайтах, принадлежащих Оператору.</w:t>
      </w:r>
    </w:p>
    <w:p w:rsidR="0010514E" w:rsidRPr="0085724F" w:rsidRDefault="002D1CC3" w:rsidP="0085724F">
      <w:pPr>
        <w:shd w:val="clear" w:color="auto" w:fill="FFFFFF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 w:rsidRPr="0085724F">
        <w:rPr>
          <w:rFonts w:ascii="Times New Roman" w:hAnsi="Times New Roman" w:cs="Times New Roman"/>
          <w:sz w:val="24"/>
          <w:szCs w:val="24"/>
        </w:rPr>
        <w:br/>
      </w:r>
      <w:r w:rsidR="0010514E" w:rsidRPr="0085724F">
        <w:rPr>
          <w:rFonts w:ascii="Times New Roman" w:hAnsi="Times New Roman" w:cs="Times New Roman"/>
          <w:sz w:val="24"/>
          <w:szCs w:val="24"/>
        </w:rPr>
        <w:t>Персональные данные не передаются третьим лицам, за исключением случаев, предусмотренных действующим законодательством Российской Федерации.</w:t>
      </w:r>
    </w:p>
    <w:p w:rsidR="008D69C5" w:rsidRPr="0085724F" w:rsidRDefault="0010514E" w:rsidP="0085724F">
      <w:pPr>
        <w:shd w:val="clear" w:color="auto" w:fill="FFFFFF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действует в течение </w:t>
      </w:r>
      <w:bookmarkStart w:id="1" w:name="_GoBack"/>
      <w:bookmarkEnd w:id="1"/>
      <w:r w:rsidR="000F43A8" w:rsidRPr="00184E0E">
        <w:rPr>
          <w:rFonts w:ascii="Times New Roman" w:hAnsi="Times New Roman" w:cs="Times New Roman"/>
          <w:sz w:val="24"/>
          <w:szCs w:val="24"/>
        </w:rPr>
        <w:t>одного года</w:t>
      </w:r>
      <w:r w:rsidRPr="0085724F">
        <w:rPr>
          <w:rFonts w:ascii="Times New Roman" w:hAnsi="Times New Roman" w:cs="Times New Roman"/>
          <w:sz w:val="24"/>
          <w:szCs w:val="24"/>
        </w:rPr>
        <w:t>с даты его предоставления.</w:t>
      </w:r>
    </w:p>
    <w:p w:rsidR="008D69C5" w:rsidRPr="0085724F" w:rsidRDefault="002D1CC3" w:rsidP="0085724F">
      <w:pPr>
        <w:shd w:val="clear" w:color="auto" w:fill="FFFFFF"/>
        <w:ind w:right="-23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в любое время путем направления запроса по адресу электронной почты priem@fap.ru с пометкой «Отзыв согласия на обработку персональных данных».</w:t>
      </w:r>
    </w:p>
    <w:p w:rsidR="008D69C5" w:rsidRPr="0085724F" w:rsidRDefault="002D1CC3" w:rsidP="0085724F">
      <w:pPr>
        <w:shd w:val="clear" w:color="auto" w:fill="FFFFFF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Политика конфиденциальности персональных данных размещена в открытом публичном доступе на сайте</w:t>
      </w:r>
      <w:hyperlink r:id="rId19"/>
      <w:hyperlink r:id="rId20">
        <w:r w:rsidRPr="0085724F">
          <w:rPr>
            <w:rFonts w:ascii="Times New Roman" w:hAnsi="Times New Roman" w:cs="Times New Roman"/>
            <w:color w:val="1155CC"/>
            <w:sz w:val="24"/>
            <w:szCs w:val="24"/>
          </w:rPr>
          <w:t>https://fap.ru</w:t>
        </w:r>
      </w:hyperlink>
      <w:r w:rsidRPr="0085724F">
        <w:rPr>
          <w:rFonts w:ascii="Times New Roman" w:hAnsi="Times New Roman" w:cs="Times New Roman"/>
          <w:sz w:val="24"/>
          <w:szCs w:val="24"/>
        </w:rPr>
        <w:t xml:space="preserve"> и всех его субдоменах.</w:t>
      </w:r>
    </w:p>
    <w:p w:rsidR="008D69C5" w:rsidRPr="0085724F" w:rsidRDefault="002D1CC3" w:rsidP="0085724F">
      <w:pPr>
        <w:shd w:val="clear" w:color="auto" w:fill="FFFFFF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lastRenderedPageBreak/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8D69C5" w:rsidRPr="0085724F" w:rsidRDefault="002D1CC3" w:rsidP="00704095">
      <w:pPr>
        <w:spacing w:before="240" w:after="240" w:line="240" w:lineRule="auto"/>
        <w:ind w:right="-2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24F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2</w:t>
      </w:r>
    </w:p>
    <w:p w:rsidR="003227E4" w:rsidRDefault="002D1CC3" w:rsidP="00A47DB1">
      <w:pPr>
        <w:spacing w:line="240" w:lineRule="auto"/>
        <w:ind w:right="-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r w:rsidR="003227E4">
        <w:rPr>
          <w:rFonts w:ascii="Times New Roman" w:hAnsi="Times New Roman" w:cs="Times New Roman"/>
          <w:b/>
          <w:sz w:val="24"/>
          <w:szCs w:val="24"/>
        </w:rPr>
        <w:t xml:space="preserve">Всероссийском </w:t>
      </w:r>
      <w:r w:rsidRPr="0085724F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</w:p>
    <w:p w:rsidR="008D69C5" w:rsidRPr="003227E4" w:rsidRDefault="002D1CC3" w:rsidP="003227E4">
      <w:pPr>
        <w:spacing w:line="240" w:lineRule="auto"/>
        <w:ind w:right="-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>детского рисунка</w:t>
      </w:r>
      <w:r w:rsidR="005A5641" w:rsidRPr="005A5641">
        <w:rPr>
          <w:rFonts w:ascii="Times New Roman" w:hAnsi="Times New Roman" w:cs="Times New Roman"/>
          <w:b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b/>
          <w:sz w:val="24"/>
          <w:szCs w:val="24"/>
        </w:rPr>
        <w:t>слава России»</w:t>
      </w:r>
    </w:p>
    <w:p w:rsidR="008D69C5" w:rsidRPr="0085724F" w:rsidRDefault="002D1CC3" w:rsidP="00704095">
      <w:pPr>
        <w:spacing w:before="240" w:after="240" w:line="240" w:lineRule="auto"/>
        <w:ind w:right="-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4F">
        <w:rPr>
          <w:rFonts w:ascii="Times New Roman" w:hAnsi="Times New Roman" w:cs="Times New Roman"/>
          <w:b/>
          <w:sz w:val="24"/>
          <w:szCs w:val="24"/>
        </w:rPr>
        <w:t>Права на использование материалов</w:t>
      </w:r>
    </w:p>
    <w:p w:rsidR="008D69C5" w:rsidRPr="0085724F" w:rsidRDefault="002D1CC3" w:rsidP="00704095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 xml:space="preserve">Направляя работы для участия в конкурсе детского рисунка </w:t>
      </w:r>
      <w:r w:rsidR="005A5641" w:rsidRPr="005A5641">
        <w:rPr>
          <w:rFonts w:ascii="Times New Roman" w:hAnsi="Times New Roman" w:cs="Times New Roman"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sz w:val="24"/>
          <w:szCs w:val="24"/>
        </w:rPr>
        <w:t xml:space="preserve">слава России», </w:t>
      </w:r>
      <w:r w:rsidRPr="0085724F">
        <w:rPr>
          <w:rFonts w:ascii="Times New Roman" w:hAnsi="Times New Roman" w:cs="Times New Roman"/>
          <w:sz w:val="24"/>
          <w:szCs w:val="24"/>
        </w:rPr>
        <w:t>Участники предоставляют Организатору Международному общественному фонду содействия духовно-нравственному возрождению современного общества «Фонд апостола Андрея Первозванного» (Далее Фонд Андрея Первозванного), право на использование изобразительных материалов, предоставленных Участником конкурса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704095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 xml:space="preserve">Факт участия в конкурсе детского рисунка </w:t>
      </w:r>
      <w:r w:rsidR="005A5641" w:rsidRPr="005A5641">
        <w:rPr>
          <w:rFonts w:ascii="Times New Roman" w:hAnsi="Times New Roman" w:cs="Times New Roman"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sz w:val="24"/>
          <w:szCs w:val="24"/>
        </w:rPr>
        <w:t>слава</w:t>
      </w:r>
      <w:r w:rsidR="005A5641" w:rsidRPr="005A5641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634C7">
        <w:rPr>
          <w:rFonts w:ascii="Times New Roman" w:hAnsi="Times New Roman" w:cs="Times New Roman"/>
          <w:sz w:val="24"/>
          <w:szCs w:val="24"/>
        </w:rPr>
        <w:t>»</w:t>
      </w:r>
      <w:r w:rsidRPr="0085724F">
        <w:rPr>
          <w:rFonts w:ascii="Times New Roman" w:hAnsi="Times New Roman" w:cs="Times New Roman"/>
          <w:sz w:val="24"/>
          <w:szCs w:val="24"/>
        </w:rPr>
        <w:t>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– Международный общественный фонд содействия духовно-нравственному возрождению современного общества «Фонд апостола Андрея Первозванного»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Организаторам.</w:t>
      </w:r>
    </w:p>
    <w:p w:rsidR="008D69C5" w:rsidRPr="0085724F" w:rsidRDefault="002D1CC3" w:rsidP="00704095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Учас</w:t>
      </w:r>
      <w:r w:rsidR="0085724F" w:rsidRPr="0085724F">
        <w:rPr>
          <w:rFonts w:ascii="Times New Roman" w:hAnsi="Times New Roman" w:cs="Times New Roman"/>
          <w:sz w:val="24"/>
          <w:szCs w:val="24"/>
        </w:rPr>
        <w:t xml:space="preserve">тник конкурса детского рисунка </w:t>
      </w:r>
      <w:r w:rsidR="005A5641" w:rsidRPr="005A5641">
        <w:rPr>
          <w:rFonts w:ascii="Times New Roman" w:hAnsi="Times New Roman" w:cs="Times New Roman"/>
          <w:sz w:val="24"/>
          <w:szCs w:val="24"/>
        </w:rPr>
        <w:t xml:space="preserve">«Морская </w:t>
      </w:r>
      <w:r w:rsidR="005634C7">
        <w:rPr>
          <w:rFonts w:ascii="Times New Roman" w:hAnsi="Times New Roman" w:cs="Times New Roman"/>
          <w:sz w:val="24"/>
          <w:szCs w:val="24"/>
        </w:rPr>
        <w:t>слава России»</w:t>
      </w:r>
      <w:r w:rsidRPr="0085724F">
        <w:rPr>
          <w:rFonts w:ascii="Times New Roman" w:hAnsi="Times New Roman" w:cs="Times New Roman"/>
          <w:sz w:val="24"/>
          <w:szCs w:val="24"/>
        </w:rPr>
        <w:t>разрешает безвозмездное использование фотографий своих работ без дополнительного согласования, с передачей Организаторам следующих прав:</w:t>
      </w:r>
    </w:p>
    <w:p w:rsidR="008D69C5" w:rsidRPr="0085724F" w:rsidRDefault="002D1CC3" w:rsidP="0010514E">
      <w:p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воспроизведение работ;</w:t>
      </w:r>
    </w:p>
    <w:p w:rsidR="008D69C5" w:rsidRPr="0085724F" w:rsidRDefault="002D1CC3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распространение работ;</w:t>
      </w:r>
    </w:p>
    <w:p w:rsidR="008D69C5" w:rsidRPr="0085724F" w:rsidRDefault="002D1CC3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публичный показ работ;</w:t>
      </w:r>
    </w:p>
    <w:p w:rsidR="008D69C5" w:rsidRPr="0085724F" w:rsidRDefault="002D1CC3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доведение работ до всеобщего сведения;</w:t>
      </w:r>
    </w:p>
    <w:p w:rsidR="008D69C5" w:rsidRPr="0085724F" w:rsidRDefault="002D1CC3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 на снабжение произведений при их использовании иллюстрациями, предисловием, комментариями или какими бы то ни было пояснениями;</w:t>
      </w:r>
    </w:p>
    <w:p w:rsidR="008D69C5" w:rsidRPr="0085724F" w:rsidRDefault="0010514E" w:rsidP="0010514E">
      <w:pPr>
        <w:pStyle w:val="a5"/>
        <w:numPr>
          <w:ilvl w:val="0"/>
          <w:numId w:val="18"/>
        </w:numPr>
        <w:spacing w:before="120" w:after="120" w:line="240" w:lineRule="auto"/>
        <w:ind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>право</w:t>
      </w:r>
      <w:r w:rsidR="002D1CC3" w:rsidRPr="0085724F">
        <w:rPr>
          <w:rFonts w:ascii="Times New Roman" w:hAnsi="Times New Roman" w:cs="Times New Roman"/>
          <w:sz w:val="24"/>
          <w:szCs w:val="24"/>
        </w:rPr>
        <w:t xml:space="preserve"> на экспонирование работ.</w:t>
      </w:r>
    </w:p>
    <w:p w:rsidR="008D69C5" w:rsidRPr="0085724F" w:rsidRDefault="002D1CC3" w:rsidP="0010514E">
      <w:pPr>
        <w:spacing w:before="120" w:after="120" w:line="240" w:lineRule="auto"/>
        <w:ind w:left="360" w:right="-21"/>
        <w:jc w:val="both"/>
        <w:rPr>
          <w:rFonts w:ascii="Times New Roman" w:hAnsi="Times New Roman" w:cs="Times New Roman"/>
          <w:sz w:val="24"/>
          <w:szCs w:val="24"/>
        </w:rPr>
      </w:pPr>
      <w:r w:rsidRPr="0085724F">
        <w:rPr>
          <w:rFonts w:ascii="Times New Roman" w:hAnsi="Times New Roman" w:cs="Times New Roman"/>
          <w:sz w:val="24"/>
          <w:szCs w:val="24"/>
        </w:rPr>
        <w:t xml:space="preserve">Для подтверждения согласия на обработку персональных данных и передачу права на использование материалов поставьте галочку — </w:t>
      </w:r>
      <w:r w:rsidRPr="0085724F">
        <w:rPr>
          <w:rFonts w:ascii="Times New Roman" w:hAnsi="Times New Roman" w:cs="Times New Roman"/>
          <w:b/>
          <w:sz w:val="24"/>
          <w:szCs w:val="24"/>
        </w:rPr>
        <w:t>Я согласен</w:t>
      </w:r>
      <w:r w:rsidRPr="0085724F">
        <w:rPr>
          <w:rFonts w:ascii="Times New Roman" w:hAnsi="Times New Roman" w:cs="Times New Roman"/>
          <w:sz w:val="24"/>
          <w:szCs w:val="24"/>
        </w:rPr>
        <w:t xml:space="preserve"> — в соответствующем поле электронной Заявки.</w:t>
      </w:r>
    </w:p>
    <w:sectPr w:rsidR="008D69C5" w:rsidRPr="0085724F" w:rsidSect="00D81294">
      <w:footerReference w:type="default" r:id="rId21"/>
      <w:pgSz w:w="11909" w:h="16834"/>
      <w:pgMar w:top="566" w:right="710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08" w:rsidRDefault="00B74E08">
      <w:pPr>
        <w:spacing w:line="240" w:lineRule="auto"/>
      </w:pPr>
      <w:r>
        <w:separator/>
      </w:r>
    </w:p>
  </w:endnote>
  <w:endnote w:type="continuationSeparator" w:id="1">
    <w:p w:rsidR="00B74E08" w:rsidRDefault="00B74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C5" w:rsidRDefault="00DC24AA">
    <w:pPr>
      <w:jc w:val="right"/>
    </w:pPr>
    <w:r>
      <w:fldChar w:fldCharType="begin"/>
    </w:r>
    <w:r w:rsidR="002D1CC3">
      <w:instrText>PAGE</w:instrText>
    </w:r>
    <w:r>
      <w:fldChar w:fldCharType="separate"/>
    </w:r>
    <w:r w:rsidR="0051542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08" w:rsidRDefault="00B74E08">
      <w:pPr>
        <w:spacing w:line="240" w:lineRule="auto"/>
      </w:pPr>
      <w:r>
        <w:separator/>
      </w:r>
    </w:p>
  </w:footnote>
  <w:footnote w:type="continuationSeparator" w:id="1">
    <w:p w:rsidR="00B74E08" w:rsidRDefault="00B74E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CAF"/>
    <w:multiLevelType w:val="multilevel"/>
    <w:tmpl w:val="88E07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44180C"/>
    <w:multiLevelType w:val="multilevel"/>
    <w:tmpl w:val="82F21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FF073FD"/>
    <w:multiLevelType w:val="hybridMultilevel"/>
    <w:tmpl w:val="8874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11788"/>
    <w:multiLevelType w:val="multilevel"/>
    <w:tmpl w:val="EA60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800E9E"/>
    <w:multiLevelType w:val="multilevel"/>
    <w:tmpl w:val="CF14AD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97C1426"/>
    <w:multiLevelType w:val="multilevel"/>
    <w:tmpl w:val="39EC9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F597BF8"/>
    <w:multiLevelType w:val="multilevel"/>
    <w:tmpl w:val="51F6B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11E5DA6"/>
    <w:multiLevelType w:val="hybridMultilevel"/>
    <w:tmpl w:val="C700F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33280"/>
    <w:multiLevelType w:val="multilevel"/>
    <w:tmpl w:val="20941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35F4EDB"/>
    <w:multiLevelType w:val="multilevel"/>
    <w:tmpl w:val="EF1A8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4980A44"/>
    <w:multiLevelType w:val="multilevel"/>
    <w:tmpl w:val="E1DC7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C475B7"/>
    <w:multiLevelType w:val="multilevel"/>
    <w:tmpl w:val="751AC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75A5BD5"/>
    <w:multiLevelType w:val="hybridMultilevel"/>
    <w:tmpl w:val="7EAAB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1F"/>
    <w:multiLevelType w:val="hybridMultilevel"/>
    <w:tmpl w:val="5E902D0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61833B5E"/>
    <w:multiLevelType w:val="multilevel"/>
    <w:tmpl w:val="83F26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ECD0210"/>
    <w:multiLevelType w:val="multilevel"/>
    <w:tmpl w:val="9E5E2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19F3971"/>
    <w:multiLevelType w:val="multilevel"/>
    <w:tmpl w:val="B678B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2D06A63"/>
    <w:multiLevelType w:val="multilevel"/>
    <w:tmpl w:val="480A1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45E7C83"/>
    <w:multiLevelType w:val="multilevel"/>
    <w:tmpl w:val="FAD67F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75E64D48"/>
    <w:multiLevelType w:val="multilevel"/>
    <w:tmpl w:val="2BC82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CD66303"/>
    <w:multiLevelType w:val="multilevel"/>
    <w:tmpl w:val="6B1C9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20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7"/>
  </w:num>
  <w:num w:numId="19">
    <w:abstractNumId w:val="13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9C5"/>
    <w:rsid w:val="0009350B"/>
    <w:rsid w:val="000F43A8"/>
    <w:rsid w:val="0010514E"/>
    <w:rsid w:val="00110720"/>
    <w:rsid w:val="00151D35"/>
    <w:rsid w:val="001801F1"/>
    <w:rsid w:val="00184E0E"/>
    <w:rsid w:val="001A5DC2"/>
    <w:rsid w:val="001C4B84"/>
    <w:rsid w:val="001E75D5"/>
    <w:rsid w:val="00230DFE"/>
    <w:rsid w:val="00291CF1"/>
    <w:rsid w:val="002B3D7A"/>
    <w:rsid w:val="002D1CC3"/>
    <w:rsid w:val="002F4823"/>
    <w:rsid w:val="003026B8"/>
    <w:rsid w:val="003227E4"/>
    <w:rsid w:val="00335AEE"/>
    <w:rsid w:val="003B6867"/>
    <w:rsid w:val="003E3C91"/>
    <w:rsid w:val="00470FCA"/>
    <w:rsid w:val="004734E3"/>
    <w:rsid w:val="004964D7"/>
    <w:rsid w:val="004C3798"/>
    <w:rsid w:val="0051542C"/>
    <w:rsid w:val="0051590F"/>
    <w:rsid w:val="00534A19"/>
    <w:rsid w:val="0055118D"/>
    <w:rsid w:val="005634C7"/>
    <w:rsid w:val="0057108A"/>
    <w:rsid w:val="005A5641"/>
    <w:rsid w:val="005C70A1"/>
    <w:rsid w:val="00633345"/>
    <w:rsid w:val="00676CD2"/>
    <w:rsid w:val="006A2E75"/>
    <w:rsid w:val="006C1B47"/>
    <w:rsid w:val="00704095"/>
    <w:rsid w:val="00777176"/>
    <w:rsid w:val="007944AE"/>
    <w:rsid w:val="007B42FB"/>
    <w:rsid w:val="0083079E"/>
    <w:rsid w:val="0084691B"/>
    <w:rsid w:val="0085724F"/>
    <w:rsid w:val="00857FCF"/>
    <w:rsid w:val="00867787"/>
    <w:rsid w:val="0088672D"/>
    <w:rsid w:val="008957B7"/>
    <w:rsid w:val="008D69C5"/>
    <w:rsid w:val="008E625F"/>
    <w:rsid w:val="00907883"/>
    <w:rsid w:val="009458B6"/>
    <w:rsid w:val="0094627F"/>
    <w:rsid w:val="009804B3"/>
    <w:rsid w:val="0099383A"/>
    <w:rsid w:val="00A17ACB"/>
    <w:rsid w:val="00A47DB1"/>
    <w:rsid w:val="00AA184F"/>
    <w:rsid w:val="00B11330"/>
    <w:rsid w:val="00B417C5"/>
    <w:rsid w:val="00B70D41"/>
    <w:rsid w:val="00B74E08"/>
    <w:rsid w:val="00B92A17"/>
    <w:rsid w:val="00BF0631"/>
    <w:rsid w:val="00C07EEB"/>
    <w:rsid w:val="00C35025"/>
    <w:rsid w:val="00C57FDF"/>
    <w:rsid w:val="00C704FE"/>
    <w:rsid w:val="00CB4CE1"/>
    <w:rsid w:val="00D81294"/>
    <w:rsid w:val="00DA7CBB"/>
    <w:rsid w:val="00DC24AA"/>
    <w:rsid w:val="00DD5841"/>
    <w:rsid w:val="00E53215"/>
    <w:rsid w:val="00E915C0"/>
    <w:rsid w:val="00EA053B"/>
    <w:rsid w:val="00EA32AA"/>
    <w:rsid w:val="00FC3B94"/>
    <w:rsid w:val="00FD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691B"/>
  </w:style>
  <w:style w:type="paragraph" w:styleId="1">
    <w:name w:val="heading 1"/>
    <w:basedOn w:val="a"/>
    <w:next w:val="a"/>
    <w:rsid w:val="00A17A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17A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17A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17A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17AC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17A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7A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17AC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17A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17A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A17AC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417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514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7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tifm.ru" TargetMode="External"/><Relationship Id="rId18" Type="http://schemas.openxmlformats.org/officeDocument/2006/relationships/hyperlink" Target="https://fap.ru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etifm.ru/" TargetMode="External"/><Relationship Id="rId17" Type="http://schemas.openxmlformats.org/officeDocument/2006/relationships/hyperlink" Target="https://fap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Ygorbovskaya\AppData\Local\Microsoft\Windows\INetCache\Content.Outlook\R6TRANL3\JStepanova@fap.ru" TargetMode="External"/><Relationship Id="rId20" Type="http://schemas.openxmlformats.org/officeDocument/2006/relationships/hyperlink" Target="https://fa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mark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ap.ru/tpost/lvzh7idhp1-vserossiiskii-konkurs-detskogo-risunka-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p.ru" TargetMode="External"/><Relationship Id="rId19" Type="http://schemas.openxmlformats.org/officeDocument/2006/relationships/hyperlink" Target="https://fap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interium.pr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Fa+DLIqo2uwb309DiuUdl0FmQ==">CgMxLjAyCGguZ2pkZ3hzOAByITFtQW9WSkdKcDhRUzVEYkRxMkM0T1dvZm9DYWRPNGJ3SQ==</go:docsCustomData>
</go:gDocsCustomXmlDataStorage>
</file>

<file path=customXml/itemProps1.xml><?xml version="1.0" encoding="utf-8"?>
<ds:datastoreItem xmlns:ds="http://schemas.openxmlformats.org/officeDocument/2006/customXml" ds:itemID="{4E2FB9C2-EC38-4162-A5F9-3073800EA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P. Gorbovskaya</dc:creator>
  <cp:lastModifiedBy>User</cp:lastModifiedBy>
  <cp:revision>7</cp:revision>
  <dcterms:created xsi:type="dcterms:W3CDTF">2026-03-10T07:24:00Z</dcterms:created>
  <dcterms:modified xsi:type="dcterms:W3CDTF">2026-03-13T14:25:00Z</dcterms:modified>
</cp:coreProperties>
</file>